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6D1F9" w14:textId="00BDE1AD" w:rsidR="005439B5" w:rsidRPr="00EA0E08" w:rsidRDefault="00F51193" w:rsidP="00EA0E08">
      <w:pPr>
        <w:shd w:val="clear" w:color="auto" w:fill="FFFFFF" w:themeFill="background1"/>
        <w:tabs>
          <w:tab w:val="left" w:pos="5400"/>
        </w:tabs>
        <w:jc w:val="center"/>
        <w:rPr>
          <w:rFonts w:ascii="Arial" w:hAnsi="Arial" w:cs="Arial"/>
          <w:b/>
          <w:sz w:val="32"/>
          <w:szCs w:val="32"/>
          <w:u w:val="single"/>
        </w:rPr>
      </w:pPr>
      <w:r w:rsidRPr="00EA0E08">
        <w:rPr>
          <w:rFonts w:ascii="Arial" w:hAnsi="Arial" w:cs="Arial"/>
          <w:b/>
          <w:sz w:val="32"/>
          <w:szCs w:val="32"/>
          <w:u w:val="single"/>
        </w:rPr>
        <w:t xml:space="preserve">ALLEGATO </w:t>
      </w:r>
      <w:r w:rsidR="0053676D">
        <w:rPr>
          <w:rFonts w:ascii="Arial" w:hAnsi="Arial" w:cs="Arial"/>
          <w:b/>
          <w:sz w:val="32"/>
          <w:szCs w:val="32"/>
          <w:u w:val="single"/>
        </w:rPr>
        <w:t>I</w:t>
      </w:r>
      <w:r w:rsidR="004F7E08">
        <w:rPr>
          <w:rFonts w:ascii="Arial" w:hAnsi="Arial" w:cs="Arial"/>
          <w:b/>
          <w:sz w:val="32"/>
          <w:szCs w:val="32"/>
          <w:u w:val="single"/>
        </w:rPr>
        <w:t>)</w:t>
      </w:r>
      <w:r w:rsidR="00DD4BAD">
        <w:rPr>
          <w:rFonts w:ascii="Arial" w:hAnsi="Arial" w:cs="Arial"/>
          <w:b/>
          <w:sz w:val="32"/>
          <w:szCs w:val="32"/>
          <w:u w:val="single"/>
        </w:rPr>
        <w:t xml:space="preserve"> </w:t>
      </w:r>
      <w:r w:rsidR="005439B5" w:rsidRPr="00EA0E08">
        <w:rPr>
          <w:rFonts w:ascii="Arial" w:hAnsi="Arial" w:cs="Arial"/>
          <w:b/>
          <w:sz w:val="32"/>
          <w:szCs w:val="32"/>
          <w:u w:val="single"/>
        </w:rPr>
        <w:t xml:space="preserve">MODELLO </w:t>
      </w:r>
      <w:r w:rsidR="009A2403" w:rsidRPr="00EA0E08">
        <w:rPr>
          <w:rFonts w:ascii="Arial" w:hAnsi="Arial" w:cs="Arial"/>
          <w:b/>
          <w:sz w:val="32"/>
          <w:szCs w:val="32"/>
          <w:u w:val="single"/>
        </w:rPr>
        <w:t>“</w:t>
      </w:r>
      <w:r w:rsidR="00185C81">
        <w:rPr>
          <w:rFonts w:ascii="Arial" w:hAnsi="Arial" w:cs="Arial"/>
          <w:b/>
          <w:sz w:val="32"/>
          <w:szCs w:val="32"/>
          <w:u w:val="single"/>
        </w:rPr>
        <w:t>DICHIARAZION</w:t>
      </w:r>
      <w:r w:rsidR="0053676D">
        <w:rPr>
          <w:rFonts w:ascii="Arial" w:hAnsi="Arial" w:cs="Arial"/>
          <w:b/>
          <w:sz w:val="32"/>
          <w:szCs w:val="32"/>
          <w:u w:val="single"/>
        </w:rPr>
        <w:t xml:space="preserve">I A CORREDO </w:t>
      </w:r>
      <w:r w:rsidR="00444AE4" w:rsidRPr="00EA0E08">
        <w:rPr>
          <w:rFonts w:ascii="Arial" w:hAnsi="Arial" w:cs="Arial"/>
          <w:b/>
          <w:sz w:val="32"/>
          <w:szCs w:val="32"/>
          <w:u w:val="single"/>
        </w:rPr>
        <w:t>OFFERTA ECONOMICA</w:t>
      </w:r>
      <w:r w:rsidR="009A2403" w:rsidRPr="00EA0E08">
        <w:rPr>
          <w:rFonts w:ascii="Arial" w:hAnsi="Arial" w:cs="Arial"/>
          <w:b/>
          <w:sz w:val="32"/>
          <w:szCs w:val="32"/>
          <w:u w:val="single"/>
        </w:rPr>
        <w:t>” DA INSERIRE NELLA BUSTA</w:t>
      </w:r>
      <w:r w:rsidR="004C48D0" w:rsidRPr="00EA0E08">
        <w:rPr>
          <w:rFonts w:ascii="Arial" w:hAnsi="Arial" w:cs="Arial"/>
          <w:b/>
          <w:sz w:val="32"/>
          <w:szCs w:val="32"/>
          <w:u w:val="single"/>
        </w:rPr>
        <w:t xml:space="preserve"> ECONOMICA</w:t>
      </w:r>
    </w:p>
    <w:p w14:paraId="29620D7B" w14:textId="77777777" w:rsidR="00444AE4" w:rsidRPr="00EA0E08" w:rsidRDefault="00444AE4" w:rsidP="00991FA5">
      <w:pPr>
        <w:shd w:val="clear" w:color="auto" w:fill="FFFFFF" w:themeFill="background1"/>
        <w:tabs>
          <w:tab w:val="left" w:pos="5400"/>
        </w:tabs>
        <w:rPr>
          <w:rFonts w:ascii="Arial" w:hAnsi="Arial" w:cs="Arial"/>
        </w:rPr>
      </w:pPr>
    </w:p>
    <w:p w14:paraId="30000B25" w14:textId="77777777" w:rsidR="00B52A60" w:rsidRPr="00EA0E08" w:rsidRDefault="00F165BF" w:rsidP="00B52A60">
      <w:pPr>
        <w:tabs>
          <w:tab w:val="left" w:pos="5400"/>
        </w:tabs>
        <w:rPr>
          <w:rFonts w:ascii="Arial" w:hAnsi="Arial" w:cs="Arial"/>
          <w:b/>
        </w:rPr>
      </w:pPr>
      <w:r w:rsidRPr="00EA0E08">
        <w:rPr>
          <w:rFonts w:ascii="Arial" w:hAnsi="Arial" w:cs="Arial"/>
        </w:rPr>
        <w:tab/>
      </w:r>
      <w:r w:rsidR="00B52A60" w:rsidRPr="00EA0E08">
        <w:rPr>
          <w:rFonts w:ascii="Arial" w:hAnsi="Arial" w:cs="Arial"/>
          <w:b/>
        </w:rPr>
        <w:t xml:space="preserve">MARCA DA BOLLO </w:t>
      </w:r>
    </w:p>
    <w:p w14:paraId="0CB844AA" w14:textId="50829218" w:rsidR="00B52A60" w:rsidRPr="00EA0E08" w:rsidRDefault="00B52A60" w:rsidP="00B52A60">
      <w:pPr>
        <w:tabs>
          <w:tab w:val="left" w:pos="5400"/>
        </w:tabs>
        <w:rPr>
          <w:rFonts w:ascii="Arial" w:hAnsi="Arial" w:cs="Arial"/>
          <w:b/>
        </w:rPr>
      </w:pPr>
      <w:r w:rsidRPr="00EA0E08">
        <w:rPr>
          <w:rFonts w:ascii="Arial" w:hAnsi="Arial" w:cs="Arial"/>
          <w:b/>
        </w:rPr>
        <w:tab/>
        <w:t xml:space="preserve">€.16,00 da assolvere </w:t>
      </w:r>
    </w:p>
    <w:p w14:paraId="5AE20585" w14:textId="200760BB" w:rsidR="00AA0D89" w:rsidRPr="00EA0E08" w:rsidRDefault="00B52A60" w:rsidP="00F165BF">
      <w:pPr>
        <w:tabs>
          <w:tab w:val="left" w:pos="5400"/>
        </w:tabs>
        <w:rPr>
          <w:rFonts w:ascii="Arial" w:hAnsi="Arial" w:cs="Arial"/>
        </w:rPr>
      </w:pPr>
      <w:r w:rsidRPr="00EA0E08">
        <w:rPr>
          <w:rFonts w:ascii="Arial" w:hAnsi="Arial" w:cs="Arial"/>
          <w:b/>
        </w:rPr>
        <w:tab/>
        <w:t xml:space="preserve">mediante compilazione </w:t>
      </w:r>
      <w:proofErr w:type="spellStart"/>
      <w:r w:rsidRPr="00EA0E08">
        <w:rPr>
          <w:rFonts w:ascii="Arial" w:hAnsi="Arial" w:cs="Arial"/>
          <w:b/>
        </w:rPr>
        <w:t>All</w:t>
      </w:r>
      <w:proofErr w:type="spellEnd"/>
      <w:r w:rsidRPr="00EA0E08">
        <w:rPr>
          <w:rFonts w:ascii="Arial" w:hAnsi="Arial" w:cs="Arial"/>
          <w:b/>
        </w:rPr>
        <w:t>.</w:t>
      </w:r>
      <w:r w:rsidR="0053676D">
        <w:rPr>
          <w:rFonts w:ascii="Arial" w:hAnsi="Arial" w:cs="Arial"/>
          <w:b/>
        </w:rPr>
        <w:t xml:space="preserve"> m</w:t>
      </w:r>
    </w:p>
    <w:p w14:paraId="2BFAB268" w14:textId="77777777" w:rsidR="005439B5" w:rsidRPr="00EA0E08" w:rsidRDefault="005439B5" w:rsidP="00F165BF">
      <w:pPr>
        <w:tabs>
          <w:tab w:val="left" w:pos="5400"/>
        </w:tabs>
        <w:rPr>
          <w:rFonts w:ascii="Arial" w:hAnsi="Arial" w:cs="Arial"/>
        </w:rPr>
      </w:pPr>
      <w:r w:rsidRPr="00EA0E08">
        <w:rPr>
          <w:rFonts w:ascii="Arial" w:hAnsi="Arial" w:cs="Arial"/>
        </w:rPr>
        <w:tab/>
      </w:r>
    </w:p>
    <w:p w14:paraId="4B9B199F" w14:textId="0EA14179" w:rsidR="00AA0D89" w:rsidRPr="00EA0E08" w:rsidRDefault="001136D0" w:rsidP="00AA0D89">
      <w:pPr>
        <w:tabs>
          <w:tab w:val="left" w:pos="2835"/>
        </w:tabs>
        <w:ind w:left="4536"/>
        <w:jc w:val="both"/>
        <w:rPr>
          <w:rFonts w:ascii="Arial" w:hAnsi="Arial" w:cs="Arial"/>
          <w:b/>
        </w:rPr>
      </w:pPr>
      <w:r>
        <w:rPr>
          <w:rFonts w:ascii="Arial" w:hAnsi="Arial" w:cs="Arial"/>
          <w:b/>
        </w:rPr>
        <w:t xml:space="preserve">Spett.le </w:t>
      </w:r>
      <w:r w:rsidR="00AA0D89" w:rsidRPr="00EA0E08">
        <w:rPr>
          <w:rFonts w:ascii="Arial" w:hAnsi="Arial" w:cs="Arial"/>
          <w:b/>
        </w:rPr>
        <w:t>Comune di Cernusco sul Naviglio</w:t>
      </w:r>
    </w:p>
    <w:p w14:paraId="1832BA70" w14:textId="77777777" w:rsidR="00AA0D89" w:rsidRPr="00EA0E08" w:rsidRDefault="00AA0D89" w:rsidP="00AA0D89">
      <w:pPr>
        <w:tabs>
          <w:tab w:val="left" w:pos="2835"/>
        </w:tabs>
        <w:ind w:left="4536"/>
        <w:jc w:val="both"/>
        <w:rPr>
          <w:rFonts w:ascii="Arial" w:hAnsi="Arial" w:cs="Arial"/>
          <w:b/>
        </w:rPr>
      </w:pPr>
      <w:r w:rsidRPr="00EA0E08">
        <w:rPr>
          <w:rFonts w:ascii="Arial" w:hAnsi="Arial" w:cs="Arial"/>
          <w:b/>
        </w:rPr>
        <w:t xml:space="preserve">Via Tizzoni n.2 </w:t>
      </w:r>
    </w:p>
    <w:p w14:paraId="6D270DB6" w14:textId="77777777" w:rsidR="00AA0D89" w:rsidRPr="00EA0E08" w:rsidRDefault="00AA0D89" w:rsidP="00AA0D89">
      <w:pPr>
        <w:tabs>
          <w:tab w:val="left" w:pos="2835"/>
        </w:tabs>
        <w:ind w:left="4536"/>
        <w:jc w:val="both"/>
        <w:rPr>
          <w:rFonts w:ascii="Arial" w:hAnsi="Arial" w:cs="Arial"/>
          <w:b/>
          <w:u w:val="single"/>
        </w:rPr>
      </w:pPr>
      <w:r w:rsidRPr="00EA0E08">
        <w:rPr>
          <w:rFonts w:ascii="Arial" w:hAnsi="Arial" w:cs="Arial"/>
          <w:b/>
        </w:rPr>
        <w:t>20063 Cernusco Sul Naviglio (Mi)</w:t>
      </w:r>
    </w:p>
    <w:p w14:paraId="0E45F3B5" w14:textId="77777777" w:rsidR="00346907" w:rsidRPr="00EA0E08" w:rsidRDefault="00346907" w:rsidP="00346907">
      <w:pPr>
        <w:tabs>
          <w:tab w:val="left" w:pos="5400"/>
        </w:tabs>
        <w:ind w:left="4536"/>
        <w:rPr>
          <w:rFonts w:ascii="Arial" w:hAnsi="Arial" w:cs="Arial"/>
          <w:b/>
          <w:u w:val="single"/>
        </w:rPr>
      </w:pPr>
    </w:p>
    <w:p w14:paraId="2CA33282" w14:textId="77777777" w:rsidR="00F165BF" w:rsidRPr="00EA0E08" w:rsidRDefault="00F165BF" w:rsidP="00F165BF">
      <w:pPr>
        <w:tabs>
          <w:tab w:val="left" w:pos="5400"/>
        </w:tabs>
        <w:rPr>
          <w:rFonts w:ascii="Arial" w:hAnsi="Arial" w:cs="Arial"/>
          <w:b/>
          <w:u w:val="single"/>
        </w:rPr>
      </w:pPr>
    </w:p>
    <w:p w14:paraId="5ED8E8B8" w14:textId="4B58A9EB" w:rsidR="0053676D" w:rsidRPr="0053676D" w:rsidRDefault="00E073A8" w:rsidP="001B16E8">
      <w:pPr>
        <w:pBdr>
          <w:top w:val="single" w:sz="4" w:space="1" w:color="auto"/>
          <w:left w:val="single" w:sz="4" w:space="4" w:color="auto"/>
          <w:bottom w:val="single" w:sz="4" w:space="1" w:color="auto"/>
          <w:right w:val="single" w:sz="4" w:space="4" w:color="auto"/>
        </w:pBdr>
        <w:jc w:val="both"/>
        <w:rPr>
          <w:rFonts w:ascii="Arial" w:hAnsi="Arial" w:cs="Arial"/>
        </w:rPr>
      </w:pPr>
      <w:r w:rsidRPr="001136D0">
        <w:rPr>
          <w:rFonts w:ascii="Arial" w:hAnsi="Arial" w:cs="Arial"/>
          <w:b/>
          <w:bCs/>
        </w:rPr>
        <w:t>Oggetto</w:t>
      </w:r>
      <w:r w:rsidR="00322D75" w:rsidRPr="001136D0">
        <w:rPr>
          <w:rFonts w:ascii="Arial" w:hAnsi="Arial" w:cs="Arial"/>
          <w:b/>
          <w:bCs/>
        </w:rPr>
        <w:t>:</w:t>
      </w:r>
      <w:r w:rsidR="00785763" w:rsidRPr="001136D0">
        <w:rPr>
          <w:rFonts w:ascii="Arial" w:hAnsi="Arial" w:cs="Arial"/>
          <w:b/>
          <w:bCs/>
          <w:sz w:val="22"/>
          <w:szCs w:val="22"/>
        </w:rPr>
        <w:t xml:space="preserve"> </w:t>
      </w:r>
      <w:r w:rsidR="0053676D" w:rsidRPr="0053676D">
        <w:rPr>
          <w:rFonts w:ascii="Arial" w:hAnsi="Arial" w:cs="Arial"/>
          <w:b/>
          <w:bCs/>
          <w:sz w:val="22"/>
          <w:szCs w:val="22"/>
        </w:rPr>
        <w:t>GARA EUROPEA A PROCEDURA APERTA PER L’AFFIDAMENTO APPALTO DEL SERVIZIO DI SUPPORTO AL SISTEMA INFORMATICO DEL COMUNE DI CERNUSCO SUL NAVIGLIO E SERVIZI COMPLEMENTARI PER UN PERIODO DI 36 MESI</w:t>
      </w:r>
      <w:r w:rsidR="001B16E8">
        <w:rPr>
          <w:rFonts w:ascii="Arial" w:hAnsi="Arial" w:cs="Arial"/>
          <w:b/>
          <w:bCs/>
          <w:sz w:val="22"/>
          <w:szCs w:val="22"/>
        </w:rPr>
        <w:t>.</w:t>
      </w:r>
      <w:r w:rsidR="0053676D" w:rsidRPr="0053676D">
        <w:rPr>
          <w:rFonts w:ascii="Arial" w:hAnsi="Arial" w:cs="Arial"/>
          <w:b/>
          <w:bCs/>
          <w:sz w:val="22"/>
          <w:szCs w:val="22"/>
        </w:rPr>
        <w:t xml:space="preserve"> </w:t>
      </w:r>
      <w:r w:rsidR="006A4A8E">
        <w:rPr>
          <w:rFonts w:ascii="Arial" w:hAnsi="Arial" w:cs="Arial"/>
          <w:b/>
          <w:bCs/>
          <w:sz w:val="22"/>
          <w:szCs w:val="22"/>
        </w:rPr>
        <w:t xml:space="preserve">CUP </w:t>
      </w:r>
      <w:r w:rsidR="001B16E8" w:rsidRPr="001B16E8">
        <w:rPr>
          <w:rFonts w:ascii="Arial" w:hAnsi="Arial" w:cs="Arial"/>
          <w:b/>
          <w:bCs/>
          <w:i/>
          <w:iCs/>
          <w:sz w:val="22"/>
          <w:szCs w:val="22"/>
        </w:rPr>
        <w:t>G97H25000370004</w:t>
      </w:r>
      <w:r w:rsidR="00CE5135">
        <w:rPr>
          <w:rFonts w:ascii="Arial" w:hAnsi="Arial" w:cs="Arial"/>
          <w:b/>
          <w:bCs/>
          <w:i/>
          <w:iCs/>
          <w:sz w:val="22"/>
          <w:szCs w:val="22"/>
        </w:rPr>
        <w:t xml:space="preserve">- CIG: </w:t>
      </w:r>
      <w:r w:rsidR="00CE5135" w:rsidRPr="00CE5135">
        <w:rPr>
          <w:rFonts w:ascii="Arial" w:hAnsi="Arial" w:cs="Arial"/>
          <w:b/>
          <w:bCs/>
          <w:i/>
          <w:iCs/>
          <w:sz w:val="22"/>
          <w:szCs w:val="22"/>
        </w:rPr>
        <w:t>B7AFEF5D86</w:t>
      </w:r>
    </w:p>
    <w:p w14:paraId="31115873" w14:textId="1864673A" w:rsidR="00991FA5" w:rsidRPr="00EA0E08" w:rsidRDefault="00991FA5" w:rsidP="00791D00">
      <w:pPr>
        <w:pStyle w:val="Paragrafoelenco"/>
        <w:numPr>
          <w:ilvl w:val="0"/>
          <w:numId w:val="20"/>
        </w:numPr>
        <w:tabs>
          <w:tab w:val="left" w:pos="5400"/>
        </w:tabs>
        <w:spacing w:line="360" w:lineRule="auto"/>
        <w:ind w:hanging="720"/>
        <w:jc w:val="both"/>
        <w:rPr>
          <w:rFonts w:ascii="Arial" w:hAnsi="Arial" w:cs="Arial"/>
        </w:rPr>
      </w:pPr>
      <w:r w:rsidRPr="00EA0E08">
        <w:rPr>
          <w:rFonts w:ascii="Arial" w:hAnsi="Arial" w:cs="Arial"/>
        </w:rPr>
        <w:t xml:space="preserve">Il sottoscritto ___________________________________________, </w:t>
      </w:r>
    </w:p>
    <w:p w14:paraId="017B096D" w14:textId="77777777" w:rsidR="00991FA5" w:rsidRPr="00EA0E08" w:rsidRDefault="00991FA5" w:rsidP="002D5C0D">
      <w:pPr>
        <w:tabs>
          <w:tab w:val="left" w:pos="5400"/>
        </w:tabs>
        <w:spacing w:line="360" w:lineRule="auto"/>
        <w:jc w:val="both"/>
        <w:rPr>
          <w:rFonts w:ascii="Arial" w:hAnsi="Arial" w:cs="Arial"/>
        </w:rPr>
      </w:pPr>
      <w:r w:rsidRPr="00EA0E08">
        <w:rPr>
          <w:rFonts w:ascii="Arial" w:hAnsi="Arial" w:cs="Arial"/>
        </w:rPr>
        <w:t xml:space="preserve">in qualità di </w:t>
      </w:r>
    </w:p>
    <w:p w14:paraId="68253F4F" w14:textId="77777777" w:rsidR="00991FA5" w:rsidRPr="00EA0E08" w:rsidRDefault="00991FA5" w:rsidP="002D5C0D">
      <w:pPr>
        <w:numPr>
          <w:ilvl w:val="0"/>
          <w:numId w:val="1"/>
        </w:numPr>
        <w:tabs>
          <w:tab w:val="left" w:pos="5400"/>
        </w:tabs>
        <w:spacing w:line="360" w:lineRule="auto"/>
        <w:jc w:val="both"/>
        <w:rPr>
          <w:rFonts w:ascii="Arial" w:hAnsi="Arial" w:cs="Arial"/>
        </w:rPr>
      </w:pPr>
      <w:r w:rsidRPr="00EA0E08">
        <w:rPr>
          <w:rFonts w:ascii="Arial" w:hAnsi="Arial" w:cs="Arial"/>
        </w:rPr>
        <w:t>legale rappresentante (</w:t>
      </w:r>
      <w:r w:rsidRPr="00EA0E08">
        <w:rPr>
          <w:rFonts w:ascii="Arial" w:hAnsi="Arial" w:cs="Arial"/>
          <w:i/>
        </w:rPr>
        <w:t>allegare copia di un documento di riconoscimento in corso di validità</w:t>
      </w:r>
      <w:r w:rsidRPr="00EA0E08">
        <w:rPr>
          <w:rFonts w:ascii="Arial" w:hAnsi="Arial" w:cs="Arial"/>
        </w:rPr>
        <w:t>)</w:t>
      </w:r>
    </w:p>
    <w:p w14:paraId="77FABA0D" w14:textId="49C1897E" w:rsidR="00991FA5" w:rsidRPr="00EA0E08" w:rsidRDefault="00991FA5" w:rsidP="002D5C0D">
      <w:pPr>
        <w:numPr>
          <w:ilvl w:val="0"/>
          <w:numId w:val="1"/>
        </w:numPr>
        <w:tabs>
          <w:tab w:val="left" w:pos="5400"/>
        </w:tabs>
        <w:spacing w:line="360" w:lineRule="auto"/>
        <w:jc w:val="both"/>
        <w:rPr>
          <w:rFonts w:ascii="Arial" w:hAnsi="Arial" w:cs="Arial"/>
          <w:b/>
        </w:rPr>
      </w:pPr>
      <w:r w:rsidRPr="00EA0E08">
        <w:rPr>
          <w:rFonts w:ascii="Arial" w:hAnsi="Arial" w:cs="Arial"/>
        </w:rPr>
        <w:t>procuratore del legale rappresentante</w:t>
      </w:r>
      <w:r w:rsidR="00D94608" w:rsidRPr="00EA0E08">
        <w:rPr>
          <w:rFonts w:ascii="Arial" w:hAnsi="Arial" w:cs="Arial"/>
        </w:rPr>
        <w:t xml:space="preserve"> </w:t>
      </w:r>
      <w:r w:rsidRPr="00EA0E08">
        <w:rPr>
          <w:rFonts w:ascii="Arial" w:hAnsi="Arial" w:cs="Arial"/>
        </w:rPr>
        <w:t>(</w:t>
      </w:r>
      <w:r w:rsidRPr="00EA0E08">
        <w:rPr>
          <w:rFonts w:ascii="Arial" w:hAnsi="Arial" w:cs="Arial"/>
          <w:i/>
        </w:rPr>
        <w:t>nel caso, allegare copia conforme all’originale della procura e copia di un documento di riconoscimento in corso di validità</w:t>
      </w:r>
      <w:r w:rsidRPr="00EA0E08">
        <w:rPr>
          <w:rFonts w:ascii="Arial" w:hAnsi="Arial" w:cs="Arial"/>
        </w:rPr>
        <w:t xml:space="preserve">); </w:t>
      </w:r>
    </w:p>
    <w:p w14:paraId="68C06FCB" w14:textId="77777777" w:rsidR="00991FA5" w:rsidRPr="00EA0E08" w:rsidRDefault="00991FA5" w:rsidP="002D5C0D">
      <w:pPr>
        <w:numPr>
          <w:ilvl w:val="0"/>
          <w:numId w:val="1"/>
        </w:numPr>
        <w:tabs>
          <w:tab w:val="left" w:pos="5400"/>
        </w:tabs>
        <w:spacing w:line="360" w:lineRule="auto"/>
        <w:jc w:val="both"/>
        <w:rPr>
          <w:rFonts w:ascii="Arial" w:hAnsi="Arial" w:cs="Arial"/>
        </w:rPr>
      </w:pPr>
      <w:r w:rsidRPr="00EA0E08">
        <w:rPr>
          <w:rFonts w:ascii="Arial" w:hAnsi="Arial" w:cs="Arial"/>
        </w:rPr>
        <w:t xml:space="preserve">altro, specificare (e </w:t>
      </w:r>
      <w:r w:rsidRPr="00EA0E08">
        <w:rPr>
          <w:rFonts w:ascii="Arial" w:hAnsi="Arial" w:cs="Arial"/>
          <w:i/>
        </w:rPr>
        <w:t>allegare copia di un documento di riconoscimento in corso di validità</w:t>
      </w:r>
      <w:r w:rsidRPr="00EA0E08">
        <w:rPr>
          <w:rFonts w:ascii="Arial" w:hAnsi="Arial" w:cs="Arial"/>
        </w:rPr>
        <w:t xml:space="preserve">) ______________________________________________________ </w:t>
      </w:r>
    </w:p>
    <w:p w14:paraId="398DAE51" w14:textId="77777777" w:rsidR="00991FA5" w:rsidRPr="00EA0E08" w:rsidRDefault="00991FA5" w:rsidP="002E60D3">
      <w:pPr>
        <w:tabs>
          <w:tab w:val="left" w:pos="5400"/>
        </w:tabs>
        <w:spacing w:line="360" w:lineRule="auto"/>
        <w:jc w:val="both"/>
        <w:rPr>
          <w:rFonts w:ascii="Arial" w:hAnsi="Arial" w:cs="Arial"/>
        </w:rPr>
      </w:pPr>
      <w:r w:rsidRPr="00EA0E08">
        <w:rPr>
          <w:rFonts w:ascii="Arial" w:hAnsi="Arial" w:cs="Arial"/>
        </w:rPr>
        <w:t>del</w:t>
      </w:r>
    </w:p>
    <w:p w14:paraId="0B651EAA" w14:textId="77777777" w:rsidR="00991FA5" w:rsidRPr="00EA0E08" w:rsidRDefault="00991FA5" w:rsidP="002E60D3">
      <w:pPr>
        <w:tabs>
          <w:tab w:val="left" w:pos="5400"/>
        </w:tabs>
        <w:spacing w:line="360" w:lineRule="auto"/>
        <w:jc w:val="center"/>
        <w:rPr>
          <w:rFonts w:ascii="Arial" w:hAnsi="Arial" w:cs="Arial"/>
        </w:rPr>
      </w:pPr>
      <w:r w:rsidRPr="00EA0E08">
        <w:rPr>
          <w:rFonts w:ascii="Arial" w:hAnsi="Arial" w:cs="Arial"/>
          <w:b/>
        </w:rPr>
        <w:t>CONCORRENTE</w:t>
      </w:r>
    </w:p>
    <w:p w14:paraId="41560CF1" w14:textId="77777777" w:rsidR="00991FA5" w:rsidRPr="00EA0E08" w:rsidRDefault="00991FA5" w:rsidP="002E60D3">
      <w:pPr>
        <w:tabs>
          <w:tab w:val="left" w:pos="5400"/>
        </w:tabs>
        <w:spacing w:line="360" w:lineRule="auto"/>
        <w:jc w:val="both"/>
        <w:rPr>
          <w:rFonts w:ascii="Arial" w:hAnsi="Arial" w:cs="Arial"/>
        </w:rPr>
      </w:pPr>
      <w:r w:rsidRPr="00EA0E08">
        <w:rPr>
          <w:rFonts w:ascii="Arial" w:hAnsi="Arial" w:cs="Arial"/>
        </w:rPr>
        <w:t xml:space="preserve">denominato______________________________________________________________, </w:t>
      </w:r>
    </w:p>
    <w:p w14:paraId="1D3B4156" w14:textId="77777777" w:rsidR="00F165BF" w:rsidRPr="00EA0E08" w:rsidRDefault="00991FA5" w:rsidP="002E60D3">
      <w:pPr>
        <w:tabs>
          <w:tab w:val="left" w:pos="5400"/>
        </w:tabs>
        <w:spacing w:line="360" w:lineRule="auto"/>
        <w:jc w:val="both"/>
        <w:rPr>
          <w:rFonts w:ascii="Arial" w:hAnsi="Arial" w:cs="Arial"/>
        </w:rPr>
      </w:pPr>
      <w:r w:rsidRPr="00EA0E08">
        <w:rPr>
          <w:rFonts w:ascii="Arial" w:hAnsi="Arial" w:cs="Arial"/>
        </w:rPr>
        <w:t>in nome e per conto del concorrente stesso</w:t>
      </w:r>
    </w:p>
    <w:p w14:paraId="0546342C" w14:textId="77777777" w:rsidR="00791D00" w:rsidRPr="00EA0E08" w:rsidRDefault="00791D00" w:rsidP="002D5C0D">
      <w:pPr>
        <w:tabs>
          <w:tab w:val="left" w:pos="5400"/>
        </w:tabs>
        <w:spacing w:line="360" w:lineRule="auto"/>
        <w:jc w:val="both"/>
        <w:rPr>
          <w:rFonts w:ascii="Arial" w:hAnsi="Arial" w:cs="Arial"/>
        </w:rPr>
      </w:pPr>
    </w:p>
    <w:p w14:paraId="714C2ABD" w14:textId="77777777" w:rsidR="00791D00" w:rsidRPr="00EA0E08" w:rsidRDefault="00791D00" w:rsidP="002D5C0D">
      <w:pPr>
        <w:tabs>
          <w:tab w:val="left" w:pos="5400"/>
        </w:tabs>
        <w:spacing w:line="360" w:lineRule="auto"/>
        <w:jc w:val="both"/>
        <w:rPr>
          <w:rFonts w:ascii="Arial" w:hAnsi="Arial" w:cs="Arial"/>
        </w:rPr>
      </w:pPr>
      <w:r w:rsidRPr="00EA0E08">
        <w:rPr>
          <w:rFonts w:ascii="Arial" w:hAnsi="Arial" w:cs="Arial"/>
        </w:rPr>
        <w:t xml:space="preserve">2) Il sottoscritto __________________________________________, </w:t>
      </w:r>
    </w:p>
    <w:p w14:paraId="12107BB1" w14:textId="77777777" w:rsidR="00791D00" w:rsidRPr="00EA0E08" w:rsidRDefault="00791D00" w:rsidP="002D5C0D">
      <w:pPr>
        <w:tabs>
          <w:tab w:val="left" w:pos="5400"/>
        </w:tabs>
        <w:spacing w:line="360" w:lineRule="auto"/>
        <w:jc w:val="both"/>
        <w:rPr>
          <w:rFonts w:ascii="Arial" w:hAnsi="Arial" w:cs="Arial"/>
        </w:rPr>
      </w:pPr>
      <w:r w:rsidRPr="00EA0E08">
        <w:rPr>
          <w:rFonts w:ascii="Arial" w:hAnsi="Arial" w:cs="Arial"/>
        </w:rPr>
        <w:t xml:space="preserve">in qualità di </w:t>
      </w:r>
    </w:p>
    <w:p w14:paraId="1D65DF7D" w14:textId="77777777" w:rsidR="00791D00" w:rsidRPr="00EA0E08" w:rsidRDefault="00791D00" w:rsidP="002D5C0D">
      <w:pPr>
        <w:numPr>
          <w:ilvl w:val="0"/>
          <w:numId w:val="1"/>
        </w:numPr>
        <w:tabs>
          <w:tab w:val="left" w:pos="5400"/>
        </w:tabs>
        <w:spacing w:line="360" w:lineRule="auto"/>
        <w:jc w:val="both"/>
        <w:rPr>
          <w:rFonts w:ascii="Arial" w:hAnsi="Arial" w:cs="Arial"/>
        </w:rPr>
      </w:pPr>
      <w:r w:rsidRPr="00EA0E08">
        <w:rPr>
          <w:rFonts w:ascii="Arial" w:hAnsi="Arial" w:cs="Arial"/>
        </w:rPr>
        <w:t>legale rappresentante (</w:t>
      </w:r>
      <w:r w:rsidRPr="00EA0E08">
        <w:rPr>
          <w:rFonts w:ascii="Arial" w:hAnsi="Arial" w:cs="Arial"/>
          <w:i/>
        </w:rPr>
        <w:t>allegare copia di un documento di riconoscimento in corso di validità</w:t>
      </w:r>
      <w:r w:rsidRPr="00EA0E08">
        <w:rPr>
          <w:rFonts w:ascii="Arial" w:hAnsi="Arial" w:cs="Arial"/>
        </w:rPr>
        <w:t>)</w:t>
      </w:r>
    </w:p>
    <w:p w14:paraId="683B7C00" w14:textId="20C48137" w:rsidR="00791D00" w:rsidRPr="00EA0E08" w:rsidRDefault="00791D00" w:rsidP="002D5C0D">
      <w:pPr>
        <w:numPr>
          <w:ilvl w:val="0"/>
          <w:numId w:val="1"/>
        </w:numPr>
        <w:tabs>
          <w:tab w:val="left" w:pos="5400"/>
        </w:tabs>
        <w:spacing w:line="360" w:lineRule="auto"/>
        <w:jc w:val="both"/>
        <w:rPr>
          <w:rFonts w:ascii="Arial" w:hAnsi="Arial" w:cs="Arial"/>
          <w:b/>
        </w:rPr>
      </w:pPr>
      <w:r w:rsidRPr="00EA0E08">
        <w:rPr>
          <w:rFonts w:ascii="Arial" w:hAnsi="Arial" w:cs="Arial"/>
        </w:rPr>
        <w:t>procuratore del legale rappresentante</w:t>
      </w:r>
      <w:r w:rsidR="00D94608" w:rsidRPr="00EA0E08">
        <w:rPr>
          <w:rFonts w:ascii="Arial" w:hAnsi="Arial" w:cs="Arial"/>
        </w:rPr>
        <w:t xml:space="preserve"> </w:t>
      </w:r>
      <w:r w:rsidRPr="00EA0E08">
        <w:rPr>
          <w:rFonts w:ascii="Arial" w:hAnsi="Arial" w:cs="Arial"/>
        </w:rPr>
        <w:t>(</w:t>
      </w:r>
      <w:r w:rsidRPr="00EA0E08">
        <w:rPr>
          <w:rFonts w:ascii="Arial" w:hAnsi="Arial" w:cs="Arial"/>
          <w:i/>
        </w:rPr>
        <w:t>nel caso, allegare copia conforme all’originale della procura e copia di un documento di riconoscimento in corso di validità</w:t>
      </w:r>
      <w:r w:rsidRPr="00EA0E08">
        <w:rPr>
          <w:rFonts w:ascii="Arial" w:hAnsi="Arial" w:cs="Arial"/>
        </w:rPr>
        <w:t xml:space="preserve">); </w:t>
      </w:r>
    </w:p>
    <w:p w14:paraId="4D10F1AD" w14:textId="77777777" w:rsidR="00791D00" w:rsidRPr="00EA0E08" w:rsidRDefault="00791D00" w:rsidP="002D5C0D">
      <w:pPr>
        <w:numPr>
          <w:ilvl w:val="0"/>
          <w:numId w:val="1"/>
        </w:numPr>
        <w:tabs>
          <w:tab w:val="left" w:pos="5400"/>
        </w:tabs>
        <w:spacing w:line="360" w:lineRule="auto"/>
        <w:jc w:val="both"/>
        <w:rPr>
          <w:rFonts w:ascii="Arial" w:hAnsi="Arial" w:cs="Arial"/>
        </w:rPr>
      </w:pPr>
      <w:r w:rsidRPr="00EA0E08">
        <w:rPr>
          <w:rFonts w:ascii="Arial" w:hAnsi="Arial" w:cs="Arial"/>
        </w:rPr>
        <w:t xml:space="preserve">altro, specificare (e </w:t>
      </w:r>
      <w:r w:rsidRPr="00EA0E08">
        <w:rPr>
          <w:rFonts w:ascii="Arial" w:hAnsi="Arial" w:cs="Arial"/>
          <w:i/>
        </w:rPr>
        <w:t>allegare copia di un documento di riconoscimento in corso di validità</w:t>
      </w:r>
      <w:r w:rsidRPr="00EA0E08">
        <w:rPr>
          <w:rFonts w:ascii="Arial" w:hAnsi="Arial" w:cs="Arial"/>
        </w:rPr>
        <w:t xml:space="preserve">) _______________________________________________________ </w:t>
      </w:r>
    </w:p>
    <w:p w14:paraId="1E146659" w14:textId="77777777" w:rsidR="00791D00" w:rsidRPr="00EA0E08" w:rsidRDefault="00791D00" w:rsidP="00791D00">
      <w:pPr>
        <w:tabs>
          <w:tab w:val="left" w:pos="5400"/>
        </w:tabs>
        <w:spacing w:line="360" w:lineRule="auto"/>
        <w:jc w:val="both"/>
        <w:rPr>
          <w:rFonts w:ascii="Arial" w:hAnsi="Arial" w:cs="Arial"/>
        </w:rPr>
      </w:pPr>
      <w:r w:rsidRPr="00EA0E08">
        <w:rPr>
          <w:rFonts w:ascii="Arial" w:hAnsi="Arial" w:cs="Arial"/>
        </w:rPr>
        <w:t>del</w:t>
      </w:r>
    </w:p>
    <w:p w14:paraId="0FA71869" w14:textId="77777777" w:rsidR="00791D00" w:rsidRPr="00EA0E08" w:rsidRDefault="00791D00" w:rsidP="00791D00">
      <w:pPr>
        <w:tabs>
          <w:tab w:val="left" w:pos="5400"/>
        </w:tabs>
        <w:spacing w:line="360" w:lineRule="auto"/>
        <w:jc w:val="center"/>
        <w:rPr>
          <w:rFonts w:ascii="Arial" w:hAnsi="Arial" w:cs="Arial"/>
        </w:rPr>
      </w:pPr>
      <w:r w:rsidRPr="00EA0E08">
        <w:rPr>
          <w:rFonts w:ascii="Arial" w:hAnsi="Arial" w:cs="Arial"/>
          <w:b/>
        </w:rPr>
        <w:lastRenderedPageBreak/>
        <w:t>CONCORRENTE</w:t>
      </w:r>
    </w:p>
    <w:p w14:paraId="186030D7" w14:textId="77777777" w:rsidR="00791D00" w:rsidRPr="00EA0E08" w:rsidRDefault="00791D00" w:rsidP="00791D00">
      <w:pPr>
        <w:tabs>
          <w:tab w:val="left" w:pos="5400"/>
        </w:tabs>
        <w:spacing w:line="360" w:lineRule="auto"/>
        <w:jc w:val="both"/>
        <w:rPr>
          <w:rFonts w:ascii="Arial" w:hAnsi="Arial" w:cs="Arial"/>
        </w:rPr>
      </w:pPr>
      <w:r w:rsidRPr="00EA0E08">
        <w:rPr>
          <w:rFonts w:ascii="Arial" w:hAnsi="Arial" w:cs="Arial"/>
        </w:rPr>
        <w:t xml:space="preserve">denominato____________________________________________________, </w:t>
      </w:r>
    </w:p>
    <w:p w14:paraId="3D3E6087" w14:textId="77777777" w:rsidR="00791D00" w:rsidRPr="00EA0E08" w:rsidRDefault="00791D00" w:rsidP="00791D00">
      <w:pPr>
        <w:tabs>
          <w:tab w:val="left" w:pos="5400"/>
        </w:tabs>
        <w:spacing w:line="360" w:lineRule="auto"/>
        <w:jc w:val="both"/>
        <w:rPr>
          <w:rFonts w:ascii="Arial" w:hAnsi="Arial" w:cs="Arial"/>
          <w:b/>
        </w:rPr>
      </w:pPr>
      <w:r w:rsidRPr="00EA0E08">
        <w:rPr>
          <w:rFonts w:ascii="Arial" w:hAnsi="Arial" w:cs="Arial"/>
        </w:rPr>
        <w:t>in nome e per conto del concorrente stesso</w:t>
      </w:r>
    </w:p>
    <w:p w14:paraId="1D09EC45" w14:textId="4B842087" w:rsidR="009A2403" w:rsidRPr="00EA0E08" w:rsidRDefault="009A2403" w:rsidP="009A2403">
      <w:pPr>
        <w:tabs>
          <w:tab w:val="left" w:pos="5400"/>
        </w:tabs>
        <w:spacing w:line="360" w:lineRule="auto"/>
        <w:jc w:val="both"/>
        <w:rPr>
          <w:rFonts w:ascii="Arial" w:hAnsi="Arial" w:cs="Arial"/>
          <w:b/>
        </w:rPr>
      </w:pPr>
    </w:p>
    <w:p w14:paraId="20B9C2A6" w14:textId="4CA366F4" w:rsidR="009A2403" w:rsidRPr="00EA0E08" w:rsidRDefault="009A2403" w:rsidP="009A2403">
      <w:pPr>
        <w:tabs>
          <w:tab w:val="left" w:pos="5400"/>
        </w:tabs>
        <w:spacing w:line="360" w:lineRule="auto"/>
        <w:jc w:val="center"/>
        <w:rPr>
          <w:rFonts w:ascii="Arial" w:hAnsi="Arial" w:cs="Arial"/>
          <w:b/>
        </w:rPr>
      </w:pPr>
      <w:r w:rsidRPr="00EA0E08">
        <w:rPr>
          <w:rFonts w:ascii="Arial" w:hAnsi="Arial" w:cs="Arial"/>
          <w:b/>
        </w:rPr>
        <w:t>DICHIARA/NO</w:t>
      </w:r>
    </w:p>
    <w:p w14:paraId="44C358FF" w14:textId="77777777" w:rsidR="00B45B70" w:rsidRPr="00EA0E08" w:rsidRDefault="00B45B70" w:rsidP="00EB48A8">
      <w:pPr>
        <w:tabs>
          <w:tab w:val="left" w:pos="5400"/>
        </w:tabs>
        <w:spacing w:line="360" w:lineRule="auto"/>
        <w:jc w:val="both"/>
        <w:rPr>
          <w:rFonts w:ascii="Arial" w:hAnsi="Arial" w:cs="Arial"/>
        </w:rPr>
      </w:pPr>
    </w:p>
    <w:p w14:paraId="6B3178FB" w14:textId="2F818EEC" w:rsidR="00B628BB" w:rsidRPr="00B628BB" w:rsidRDefault="00411826" w:rsidP="00B628BB">
      <w:pPr>
        <w:tabs>
          <w:tab w:val="left" w:pos="5400"/>
        </w:tabs>
        <w:spacing w:line="360" w:lineRule="auto"/>
        <w:jc w:val="both"/>
        <w:rPr>
          <w:rFonts w:ascii="Arial" w:hAnsi="Arial" w:cs="Arial"/>
        </w:rPr>
      </w:pPr>
      <w:r>
        <w:rPr>
          <w:rFonts w:ascii="Arial" w:hAnsi="Arial" w:cs="Arial"/>
        </w:rPr>
        <w:t>1</w:t>
      </w:r>
      <w:r w:rsidR="00B628BB" w:rsidRPr="00B628BB">
        <w:rPr>
          <w:rFonts w:ascii="Arial" w:hAnsi="Arial" w:cs="Arial"/>
        </w:rPr>
        <w:t>. che in riferimento all</w:t>
      </w:r>
      <w:r>
        <w:rPr>
          <w:rFonts w:ascii="Arial" w:hAnsi="Arial" w:cs="Arial"/>
        </w:rPr>
        <w:t>’appalto</w:t>
      </w:r>
      <w:r w:rsidR="00B628BB" w:rsidRPr="00B628BB">
        <w:rPr>
          <w:rFonts w:ascii="Arial" w:hAnsi="Arial" w:cs="Arial"/>
        </w:rPr>
        <w:t xml:space="preserve"> in oggetto i</w:t>
      </w:r>
      <w:r w:rsidR="00B628BB">
        <w:rPr>
          <w:rFonts w:ascii="Arial" w:hAnsi="Arial" w:cs="Arial"/>
        </w:rPr>
        <w:t xml:space="preserve"> propri Costi relativi alla salute ed alla sicurezza dui luoghi di lavoro, di c</w:t>
      </w:r>
      <w:r w:rsidR="00B628BB" w:rsidRPr="00B628BB">
        <w:rPr>
          <w:rFonts w:ascii="Arial" w:hAnsi="Arial" w:cs="Arial"/>
        </w:rPr>
        <w:t xml:space="preserve">ui all’art. 108 comma 9 del </w:t>
      </w:r>
      <w:proofErr w:type="spellStart"/>
      <w:r w:rsidR="00B628BB" w:rsidRPr="00B628BB">
        <w:rPr>
          <w:rFonts w:ascii="Arial" w:hAnsi="Arial" w:cs="Arial"/>
        </w:rPr>
        <w:t>D.Lgs.</w:t>
      </w:r>
      <w:proofErr w:type="spellEnd"/>
      <w:r w:rsidR="00B628BB" w:rsidRPr="00B628BB">
        <w:rPr>
          <w:rFonts w:ascii="Arial" w:hAnsi="Arial" w:cs="Arial"/>
        </w:rPr>
        <w:t xml:space="preserve"> 36/2023 </w:t>
      </w:r>
      <w:r w:rsidR="00B628BB" w:rsidRPr="0053676D">
        <w:rPr>
          <w:rFonts w:ascii="Arial" w:hAnsi="Arial" w:cs="Arial"/>
          <w:b/>
          <w:bCs/>
          <w:u w:val="single"/>
        </w:rPr>
        <w:t xml:space="preserve">per l’intera durata di anni </w:t>
      </w:r>
      <w:r w:rsidRPr="0053676D">
        <w:rPr>
          <w:rFonts w:ascii="Arial" w:hAnsi="Arial" w:cs="Arial"/>
          <w:b/>
          <w:bCs/>
          <w:u w:val="single"/>
        </w:rPr>
        <w:t>3</w:t>
      </w:r>
      <w:r w:rsidR="00B628BB">
        <w:rPr>
          <w:rFonts w:ascii="Arial" w:hAnsi="Arial" w:cs="Arial"/>
        </w:rPr>
        <w:t>, sono</w:t>
      </w:r>
      <w:r w:rsidR="00B628BB" w:rsidRPr="00B628BB">
        <w:rPr>
          <w:rFonts w:ascii="Arial" w:hAnsi="Arial" w:cs="Arial"/>
        </w:rPr>
        <w:t xml:space="preserve"> determinat</w:t>
      </w:r>
      <w:r w:rsidR="00B628BB">
        <w:rPr>
          <w:rFonts w:ascii="Arial" w:hAnsi="Arial" w:cs="Arial"/>
        </w:rPr>
        <w:t>i</w:t>
      </w:r>
      <w:r w:rsidR="00B628BB" w:rsidRPr="00B628BB">
        <w:rPr>
          <w:rFonts w:ascii="Arial" w:hAnsi="Arial" w:cs="Arial"/>
        </w:rPr>
        <w:t xml:space="preserve"> in:</w:t>
      </w:r>
    </w:p>
    <w:p w14:paraId="63FB15FD" w14:textId="77777777" w:rsidR="00B628BB" w:rsidRPr="00B628BB" w:rsidRDefault="00B628BB" w:rsidP="00B628BB">
      <w:pPr>
        <w:tabs>
          <w:tab w:val="left" w:pos="5400"/>
        </w:tabs>
        <w:spacing w:line="360" w:lineRule="auto"/>
        <w:jc w:val="both"/>
        <w:rPr>
          <w:rFonts w:ascii="Arial" w:hAnsi="Arial" w:cs="Arial"/>
        </w:rPr>
      </w:pPr>
    </w:p>
    <w:p w14:paraId="6DAC0A44" w14:textId="32877ED3" w:rsidR="00B45B70" w:rsidRPr="00B628BB" w:rsidRDefault="00B628BB" w:rsidP="00B628BB">
      <w:pPr>
        <w:tabs>
          <w:tab w:val="left" w:pos="5400"/>
        </w:tabs>
        <w:spacing w:line="360" w:lineRule="auto"/>
        <w:jc w:val="both"/>
        <w:rPr>
          <w:rFonts w:ascii="Arial" w:hAnsi="Arial" w:cs="Arial"/>
        </w:rPr>
      </w:pPr>
      <w:r w:rsidRPr="00B628BB">
        <w:rPr>
          <w:rFonts w:ascii="Arial" w:hAnsi="Arial" w:cs="Arial"/>
        </w:rPr>
        <w:t xml:space="preserve">Euro__________________________ (indicazione in cifre)  </w:t>
      </w:r>
    </w:p>
    <w:p w14:paraId="5CCD6BD5" w14:textId="77777777" w:rsidR="00B628BB" w:rsidRDefault="00B628BB" w:rsidP="00EB48A8">
      <w:pPr>
        <w:tabs>
          <w:tab w:val="left" w:pos="5400"/>
        </w:tabs>
        <w:spacing w:line="360" w:lineRule="auto"/>
        <w:jc w:val="both"/>
        <w:rPr>
          <w:rFonts w:ascii="Arial" w:hAnsi="Arial" w:cs="Arial"/>
        </w:rPr>
      </w:pPr>
    </w:p>
    <w:p w14:paraId="116D1AE5" w14:textId="41484E7A" w:rsidR="00EB48A8" w:rsidRPr="00EA0E08" w:rsidRDefault="00411826" w:rsidP="00EB48A8">
      <w:pPr>
        <w:tabs>
          <w:tab w:val="left" w:pos="5400"/>
        </w:tabs>
        <w:spacing w:line="360" w:lineRule="auto"/>
        <w:jc w:val="both"/>
        <w:rPr>
          <w:rFonts w:ascii="Arial" w:hAnsi="Arial" w:cs="Arial"/>
        </w:rPr>
      </w:pPr>
      <w:r>
        <w:rPr>
          <w:rFonts w:ascii="Arial" w:hAnsi="Arial" w:cs="Arial"/>
        </w:rPr>
        <w:t>2</w:t>
      </w:r>
      <w:r w:rsidR="00EB48A8" w:rsidRPr="00EA0E08">
        <w:rPr>
          <w:rFonts w:ascii="Arial" w:hAnsi="Arial" w:cs="Arial"/>
        </w:rPr>
        <w:t xml:space="preserve">. che </w:t>
      </w:r>
      <w:r w:rsidR="004F1197" w:rsidRPr="00EA0E08">
        <w:rPr>
          <w:rFonts w:ascii="Arial" w:hAnsi="Arial" w:cs="Arial"/>
        </w:rPr>
        <w:t>in riferimento all</w:t>
      </w:r>
      <w:r w:rsidR="00DC50A7" w:rsidRPr="00EA0E08">
        <w:rPr>
          <w:rFonts w:ascii="Arial" w:hAnsi="Arial" w:cs="Arial"/>
        </w:rPr>
        <w:t xml:space="preserve">a concessione </w:t>
      </w:r>
      <w:r w:rsidR="004F1197" w:rsidRPr="00EA0E08">
        <w:rPr>
          <w:rFonts w:ascii="Arial" w:hAnsi="Arial" w:cs="Arial"/>
        </w:rPr>
        <w:t xml:space="preserve">in oggetto </w:t>
      </w:r>
      <w:r w:rsidR="00EB48A8" w:rsidRPr="00EA0E08">
        <w:rPr>
          <w:rFonts w:ascii="Arial" w:hAnsi="Arial" w:cs="Arial"/>
        </w:rPr>
        <w:t>il proprio costo della manodopera</w:t>
      </w:r>
      <w:r w:rsidR="00F62F88" w:rsidRPr="00EA0E08">
        <w:rPr>
          <w:rFonts w:ascii="Arial" w:hAnsi="Arial" w:cs="Arial"/>
        </w:rPr>
        <w:t xml:space="preserve">, </w:t>
      </w:r>
      <w:r w:rsidR="00EB48A8" w:rsidRPr="00EA0E08">
        <w:rPr>
          <w:rFonts w:ascii="Arial" w:hAnsi="Arial" w:cs="Arial"/>
        </w:rPr>
        <w:t xml:space="preserve">di cui all’art. </w:t>
      </w:r>
      <w:r w:rsidR="00DD4BAD" w:rsidRPr="00DD4BAD">
        <w:rPr>
          <w:rFonts w:ascii="Arial" w:hAnsi="Arial" w:cs="Arial"/>
        </w:rPr>
        <w:t xml:space="preserve">108 comma 9 del </w:t>
      </w:r>
      <w:proofErr w:type="spellStart"/>
      <w:r w:rsidR="00DD4BAD" w:rsidRPr="00DD4BAD">
        <w:rPr>
          <w:rFonts w:ascii="Arial" w:hAnsi="Arial" w:cs="Arial"/>
        </w:rPr>
        <w:t>D.Lgs.</w:t>
      </w:r>
      <w:proofErr w:type="spellEnd"/>
      <w:r w:rsidR="00DD4BAD" w:rsidRPr="00DD4BAD">
        <w:rPr>
          <w:rFonts w:ascii="Arial" w:hAnsi="Arial" w:cs="Arial"/>
        </w:rPr>
        <w:t xml:space="preserve"> 36/2023</w:t>
      </w:r>
      <w:r w:rsidR="00DD4BAD">
        <w:rPr>
          <w:rFonts w:ascii="Arial" w:hAnsi="Arial" w:cs="Arial"/>
        </w:rPr>
        <w:t xml:space="preserve"> </w:t>
      </w:r>
      <w:r w:rsidR="00DC50A7" w:rsidRPr="00EA0E08">
        <w:rPr>
          <w:rFonts w:ascii="Arial" w:hAnsi="Arial" w:cs="Arial"/>
          <w:b/>
          <w:bCs/>
          <w:u w:val="single"/>
        </w:rPr>
        <w:t xml:space="preserve">per l’intera durata di anni </w:t>
      </w:r>
      <w:r>
        <w:rPr>
          <w:rFonts w:ascii="Arial" w:hAnsi="Arial" w:cs="Arial"/>
          <w:b/>
          <w:bCs/>
          <w:u w:val="single"/>
        </w:rPr>
        <w:t>3</w:t>
      </w:r>
      <w:r w:rsidR="00DC50A7" w:rsidRPr="00EA0E08">
        <w:rPr>
          <w:rFonts w:ascii="Arial" w:hAnsi="Arial" w:cs="Arial"/>
          <w:b/>
          <w:bCs/>
          <w:u w:val="single"/>
        </w:rPr>
        <w:t xml:space="preserve"> </w:t>
      </w:r>
      <w:r w:rsidR="00DC50A7" w:rsidRPr="00EA0E08">
        <w:rPr>
          <w:rFonts w:ascii="Arial" w:hAnsi="Arial" w:cs="Arial"/>
        </w:rPr>
        <w:t>determinato in</w:t>
      </w:r>
      <w:r w:rsidR="00EB48A8" w:rsidRPr="00EA0E08">
        <w:rPr>
          <w:rFonts w:ascii="Arial" w:hAnsi="Arial" w:cs="Arial"/>
        </w:rPr>
        <w:t>:</w:t>
      </w:r>
    </w:p>
    <w:p w14:paraId="21AD8CB3" w14:textId="77777777" w:rsidR="00EB48A8" w:rsidRPr="00EA0E08" w:rsidRDefault="00EB48A8" w:rsidP="00EB48A8">
      <w:pPr>
        <w:tabs>
          <w:tab w:val="left" w:pos="5400"/>
        </w:tabs>
        <w:spacing w:line="360" w:lineRule="auto"/>
        <w:jc w:val="both"/>
        <w:rPr>
          <w:rFonts w:ascii="Arial" w:hAnsi="Arial" w:cs="Arial"/>
        </w:rPr>
      </w:pPr>
    </w:p>
    <w:p w14:paraId="19FB69C6" w14:textId="34FDD4D1" w:rsidR="00EB48A8" w:rsidRPr="00EA0E08" w:rsidRDefault="00EB48A8" w:rsidP="00EB48A8">
      <w:pPr>
        <w:tabs>
          <w:tab w:val="left" w:pos="5400"/>
        </w:tabs>
        <w:spacing w:line="360" w:lineRule="auto"/>
        <w:jc w:val="both"/>
        <w:rPr>
          <w:rFonts w:ascii="Arial" w:hAnsi="Arial" w:cs="Arial"/>
        </w:rPr>
      </w:pPr>
      <w:r w:rsidRPr="00096794">
        <w:rPr>
          <w:rFonts w:ascii="Arial" w:hAnsi="Arial" w:cs="Arial"/>
        </w:rPr>
        <w:t>Euro__________________________</w:t>
      </w:r>
      <w:r w:rsidR="00D94608" w:rsidRPr="00096794">
        <w:rPr>
          <w:rFonts w:ascii="Arial" w:hAnsi="Arial" w:cs="Arial"/>
        </w:rPr>
        <w:t xml:space="preserve"> </w:t>
      </w:r>
      <w:r w:rsidRPr="00096794">
        <w:rPr>
          <w:rFonts w:ascii="Arial" w:hAnsi="Arial" w:cs="Arial"/>
        </w:rPr>
        <w:t>(indicazione in cifre)</w:t>
      </w:r>
      <w:r w:rsidR="00DC50A7" w:rsidRPr="00EA0E08">
        <w:rPr>
          <w:rFonts w:ascii="Arial" w:hAnsi="Arial" w:cs="Arial"/>
        </w:rPr>
        <w:t xml:space="preserve">  </w:t>
      </w:r>
    </w:p>
    <w:p w14:paraId="6BC6B189" w14:textId="6130802B" w:rsidR="00DC50A7" w:rsidRDefault="00947E4A" w:rsidP="00947E4A">
      <w:pPr>
        <w:tabs>
          <w:tab w:val="left" w:pos="5400"/>
        </w:tabs>
        <w:jc w:val="both"/>
        <w:rPr>
          <w:rFonts w:ascii="Arial" w:hAnsi="Arial" w:cs="Arial"/>
          <w:i/>
          <w:iCs/>
        </w:rPr>
      </w:pPr>
      <w:r w:rsidRPr="00947E4A">
        <w:rPr>
          <w:rFonts w:ascii="Arial" w:hAnsi="Arial" w:cs="Arial"/>
          <w:i/>
          <w:iCs/>
        </w:rPr>
        <w:t>NOTA BENE: Ai sensi dell’art. 110, comma 4 del Decreto legislativo 31 marzo 2023, n. 36, non sono ammesse giustificazioni: a) in relazione a trattamenti salariali minimi inderogabili stabiliti dalla legge o da fonti autorizzate dalla legge; b) in relazione agli oneri di sicurezza di cui alla normativa vigente».</w:t>
      </w:r>
    </w:p>
    <w:p w14:paraId="6172BAF2" w14:textId="77777777" w:rsidR="00947E4A" w:rsidRDefault="00947E4A" w:rsidP="00947E4A">
      <w:pPr>
        <w:tabs>
          <w:tab w:val="left" w:pos="5400"/>
        </w:tabs>
        <w:jc w:val="both"/>
        <w:rPr>
          <w:rFonts w:ascii="Arial" w:hAnsi="Arial" w:cs="Arial"/>
          <w:i/>
          <w:iCs/>
        </w:rPr>
      </w:pPr>
    </w:p>
    <w:p w14:paraId="57DAD648" w14:textId="491BCC41" w:rsidR="00947E4A" w:rsidRPr="00045F77" w:rsidRDefault="00947E4A" w:rsidP="00947E4A">
      <w:pPr>
        <w:autoSpaceDE w:val="0"/>
        <w:autoSpaceDN w:val="0"/>
        <w:adjustRightInd w:val="0"/>
        <w:jc w:val="both"/>
        <w:rPr>
          <w:rFonts w:ascii="Arial" w:hAnsi="Arial" w:cs="Arial"/>
        </w:rPr>
      </w:pPr>
      <w:r w:rsidRPr="00045F77">
        <w:rPr>
          <w:rFonts w:ascii="Arial" w:hAnsi="Arial" w:cs="Arial"/>
          <w:b/>
          <w:bCs/>
        </w:rPr>
        <w:t>Ai sensi dell’art. 41 comma 14 del Codice i costi della manodopera indicati nel disciplinare/bando di gara non sono ribassabili</w:t>
      </w:r>
      <w:r w:rsidRPr="00045F77">
        <w:rPr>
          <w:rFonts w:ascii="Arial" w:hAnsi="Arial" w:cs="Arial"/>
        </w:rPr>
        <w:t xml:space="preserve">. Resta la possibilità per l’operatore economico di </w:t>
      </w:r>
      <w:r w:rsidR="003E184C" w:rsidRPr="00045F77">
        <w:rPr>
          <w:rFonts w:ascii="Arial" w:hAnsi="Arial" w:cs="Arial"/>
        </w:rPr>
        <w:t xml:space="preserve">giustificare un </w:t>
      </w:r>
      <w:r w:rsidRPr="00045F77">
        <w:rPr>
          <w:rFonts w:ascii="Arial" w:hAnsi="Arial" w:cs="Arial"/>
        </w:rPr>
        <w:t>costo della manodopera offerto</w:t>
      </w:r>
      <w:r w:rsidR="003E184C" w:rsidRPr="00045F77">
        <w:rPr>
          <w:rFonts w:ascii="Arial" w:hAnsi="Arial" w:cs="Arial"/>
        </w:rPr>
        <w:t xml:space="preserve"> inferiore</w:t>
      </w:r>
      <w:r w:rsidRPr="00045F77">
        <w:rPr>
          <w:rFonts w:ascii="Arial" w:hAnsi="Arial" w:cs="Arial"/>
        </w:rPr>
        <w:t xml:space="preserve"> dimostrando una più efficiente organizzazione aziendale attraverso l’esposizione di dati e informazioni dettagliate che saranno oggetto di valutazione in sede di verifica dell’anomali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5B6CCA" w14:textId="4F061D11" w:rsidR="00947E4A" w:rsidRPr="008746CC" w:rsidRDefault="00947E4A" w:rsidP="00947E4A">
      <w:pPr>
        <w:autoSpaceDE w:val="0"/>
        <w:autoSpaceDN w:val="0"/>
        <w:adjustRightInd w:val="0"/>
        <w:rPr>
          <w:rFonts w:ascii="Arial" w:hAnsi="Arial" w:cs="Arial"/>
          <w:color w:val="FF0000"/>
        </w:rPr>
      </w:pPr>
    </w:p>
    <w:p w14:paraId="46D44153" w14:textId="77777777" w:rsidR="00947E4A" w:rsidRPr="00947E4A" w:rsidRDefault="00947E4A" w:rsidP="00947E4A">
      <w:pPr>
        <w:tabs>
          <w:tab w:val="left" w:pos="5400"/>
        </w:tabs>
        <w:jc w:val="both"/>
        <w:rPr>
          <w:rFonts w:ascii="Arial" w:hAnsi="Arial" w:cs="Arial"/>
          <w:i/>
          <w:iCs/>
        </w:rPr>
      </w:pPr>
    </w:p>
    <w:p w14:paraId="70C526C3" w14:textId="77777777" w:rsidR="00947E4A" w:rsidRPr="00947E4A" w:rsidRDefault="00947E4A" w:rsidP="00947E4A">
      <w:pPr>
        <w:tabs>
          <w:tab w:val="left" w:pos="5400"/>
        </w:tabs>
        <w:jc w:val="both"/>
        <w:rPr>
          <w:rFonts w:ascii="Arial" w:hAnsi="Arial" w:cs="Arial"/>
          <w:i/>
          <w:iCs/>
        </w:rPr>
      </w:pPr>
    </w:p>
    <w:p w14:paraId="31580658" w14:textId="77777777" w:rsidR="00D21FA5" w:rsidRPr="008746CC" w:rsidRDefault="00D21FA5" w:rsidP="00D21FA5">
      <w:pPr>
        <w:tabs>
          <w:tab w:val="left" w:pos="2835"/>
        </w:tabs>
        <w:jc w:val="center"/>
        <w:rPr>
          <w:rFonts w:ascii="Arial" w:hAnsi="Arial" w:cs="Arial"/>
          <w:b/>
          <w:bCs/>
        </w:rPr>
      </w:pPr>
      <w:r w:rsidRPr="008746CC">
        <w:rPr>
          <w:rFonts w:ascii="Arial" w:hAnsi="Arial" w:cs="Arial"/>
          <w:b/>
          <w:bCs/>
        </w:rPr>
        <w:t>inoltre DICHIARA che l’offerta economica ·</w:t>
      </w:r>
    </w:p>
    <w:p w14:paraId="18F82CDF" w14:textId="12889150" w:rsidR="00D21FA5" w:rsidRPr="008746CC" w:rsidRDefault="00D21FA5" w:rsidP="00D21FA5">
      <w:pPr>
        <w:pStyle w:val="Paragrafoelenco"/>
        <w:numPr>
          <w:ilvl w:val="0"/>
          <w:numId w:val="24"/>
        </w:numPr>
        <w:tabs>
          <w:tab w:val="left" w:pos="2835"/>
        </w:tabs>
        <w:spacing w:after="200" w:line="276" w:lineRule="auto"/>
        <w:jc w:val="both"/>
        <w:rPr>
          <w:rFonts w:ascii="Arial" w:hAnsi="Arial" w:cs="Arial"/>
        </w:rPr>
      </w:pPr>
      <w:r w:rsidRPr="008746CC">
        <w:rPr>
          <w:rFonts w:ascii="Arial" w:hAnsi="Arial" w:cs="Arial"/>
        </w:rPr>
        <w:t xml:space="preserve"> è definita tenendo conto della retribuzione minima, applicata ai dipendenti che saranno addetti al </w:t>
      </w:r>
      <w:r w:rsidR="001F2ED5">
        <w:rPr>
          <w:rFonts w:ascii="Arial" w:hAnsi="Arial" w:cs="Arial"/>
        </w:rPr>
        <w:t>“</w:t>
      </w:r>
      <w:r w:rsidRPr="008746CC">
        <w:rPr>
          <w:rFonts w:ascii="Arial" w:hAnsi="Arial" w:cs="Arial"/>
        </w:rPr>
        <w:t>cantiere</w:t>
      </w:r>
      <w:r w:rsidR="001F2ED5">
        <w:rPr>
          <w:rFonts w:ascii="Arial" w:hAnsi="Arial" w:cs="Arial"/>
        </w:rPr>
        <w:t>”</w:t>
      </w:r>
      <w:r w:rsidRPr="008746CC">
        <w:rPr>
          <w:rFonts w:ascii="Arial" w:hAnsi="Arial" w:cs="Arial"/>
        </w:rPr>
        <w:t>, cui viene applicato il contratto:</w:t>
      </w:r>
    </w:p>
    <w:p w14:paraId="03DE24C2" w14:textId="6919244B" w:rsidR="00D21FA5" w:rsidRPr="008746CC" w:rsidRDefault="00D21FA5" w:rsidP="00D21FA5">
      <w:pPr>
        <w:tabs>
          <w:tab w:val="left" w:pos="2835"/>
        </w:tabs>
        <w:ind w:left="1560"/>
        <w:jc w:val="both"/>
        <w:rPr>
          <w:rFonts w:ascii="Arial" w:hAnsi="Arial" w:cs="Arial"/>
        </w:rPr>
      </w:pPr>
      <w:r w:rsidRPr="008746CC">
        <w:rPr>
          <w:rFonts w:ascii="Arial" w:hAnsi="Arial" w:cs="Arial"/>
        </w:rPr>
        <w:t xml:space="preserve"> del settore </w:t>
      </w:r>
      <w:r w:rsidR="00C672A3">
        <w:rPr>
          <w:rFonts w:ascii="Arial" w:hAnsi="Arial" w:cs="Arial"/>
        </w:rPr>
        <w:t>____________________</w:t>
      </w:r>
      <w:r w:rsidRPr="008746CC">
        <w:rPr>
          <w:rFonts w:ascii="Arial" w:hAnsi="Arial" w:cs="Arial"/>
        </w:rPr>
        <w:t xml:space="preserve"> </w:t>
      </w:r>
    </w:p>
    <w:p w14:paraId="7C34CD5C" w14:textId="77777777" w:rsidR="00D21FA5" w:rsidRDefault="00D21FA5" w:rsidP="00D21FA5">
      <w:pPr>
        <w:tabs>
          <w:tab w:val="left" w:pos="2835"/>
        </w:tabs>
        <w:ind w:left="1560"/>
        <w:jc w:val="both"/>
        <w:rPr>
          <w:rFonts w:ascii="Arial" w:hAnsi="Arial" w:cs="Arial"/>
        </w:rPr>
      </w:pPr>
      <w:r w:rsidRPr="008746CC">
        <w:rPr>
          <w:rFonts w:ascii="Arial" w:hAnsi="Arial" w:cs="Arial"/>
        </w:rPr>
        <w:t xml:space="preserve"> ……………………</w:t>
      </w:r>
      <w:proofErr w:type="gramStart"/>
      <w:r w:rsidRPr="008746CC">
        <w:rPr>
          <w:rFonts w:ascii="Arial" w:hAnsi="Arial" w:cs="Arial"/>
        </w:rPr>
        <w:t>…….</w:t>
      </w:r>
      <w:proofErr w:type="gramEnd"/>
      <w:r w:rsidRPr="008746CC">
        <w:rPr>
          <w:rFonts w:ascii="Arial" w:hAnsi="Arial" w:cs="Arial"/>
        </w:rPr>
        <w:t xml:space="preserve">.(indicare altro contratto applicato) </w:t>
      </w:r>
    </w:p>
    <w:p w14:paraId="55A9F71E" w14:textId="77777777" w:rsidR="00D21FA5" w:rsidRPr="008746CC" w:rsidRDefault="00D21FA5" w:rsidP="00D21FA5">
      <w:pPr>
        <w:tabs>
          <w:tab w:val="left" w:pos="2835"/>
        </w:tabs>
        <w:ind w:left="1560"/>
        <w:jc w:val="both"/>
        <w:rPr>
          <w:rFonts w:ascii="Arial" w:hAnsi="Arial" w:cs="Arial"/>
        </w:rPr>
      </w:pPr>
    </w:p>
    <w:p w14:paraId="631353F8" w14:textId="26A95713" w:rsidR="00D21FA5" w:rsidRPr="00411826" w:rsidRDefault="00D21FA5" w:rsidP="00AE5546">
      <w:pPr>
        <w:pStyle w:val="Paragrafoelenco"/>
        <w:numPr>
          <w:ilvl w:val="0"/>
          <w:numId w:val="25"/>
        </w:numPr>
        <w:jc w:val="both"/>
        <w:rPr>
          <w:rFonts w:ascii="Arial" w:hAnsi="Arial" w:cs="Arial"/>
          <w:i/>
          <w:iCs/>
        </w:rPr>
      </w:pPr>
      <w:r w:rsidRPr="00D21FA5">
        <w:rPr>
          <w:rFonts w:ascii="Arial" w:hAnsi="Arial" w:cs="Arial"/>
        </w:rPr>
        <w:t xml:space="preserve">è determinata nella seguente misura minima oraria: </w:t>
      </w:r>
    </w:p>
    <w:p w14:paraId="3593D742" w14:textId="77777777" w:rsidR="00411826" w:rsidRPr="00411826" w:rsidRDefault="00411826" w:rsidP="00411826">
      <w:pPr>
        <w:jc w:val="both"/>
        <w:rPr>
          <w:rFonts w:ascii="Arial" w:hAnsi="Arial" w:cs="Arial"/>
          <w:i/>
          <w:iCs/>
        </w:rPr>
      </w:pPr>
    </w:p>
    <w:p w14:paraId="0CDB2AD0" w14:textId="77777777" w:rsidR="00D21FA5" w:rsidRPr="00D21FA5" w:rsidRDefault="00D21FA5" w:rsidP="00D21FA5">
      <w:pPr>
        <w:ind w:left="360"/>
        <w:jc w:val="both"/>
        <w:rPr>
          <w:rFonts w:ascii="Arial" w:hAnsi="Arial" w:cs="Arial"/>
          <w:i/>
          <w:iCs/>
        </w:rPr>
      </w:pPr>
    </w:p>
    <w:tbl>
      <w:tblPr>
        <w:tblStyle w:val="Grigliatabella"/>
        <w:tblW w:w="0" w:type="auto"/>
        <w:tblInd w:w="988" w:type="dxa"/>
        <w:tblLook w:val="04A0" w:firstRow="1" w:lastRow="0" w:firstColumn="1" w:lastColumn="0" w:noHBand="0" w:noVBand="1"/>
      </w:tblPr>
      <w:tblGrid>
        <w:gridCol w:w="3827"/>
        <w:gridCol w:w="4252"/>
      </w:tblGrid>
      <w:tr w:rsidR="00D21FA5" w:rsidRPr="008746CC" w14:paraId="66AAE8B0" w14:textId="77777777" w:rsidTr="00890603">
        <w:tc>
          <w:tcPr>
            <w:tcW w:w="8079" w:type="dxa"/>
            <w:gridSpan w:val="2"/>
          </w:tcPr>
          <w:p w14:paraId="77893B0A" w14:textId="6B8F3E18" w:rsidR="00D21FA5" w:rsidRPr="008746CC" w:rsidRDefault="00D21FA5" w:rsidP="00890603">
            <w:pPr>
              <w:tabs>
                <w:tab w:val="left" w:pos="2835"/>
              </w:tabs>
              <w:jc w:val="center"/>
              <w:rPr>
                <w:rFonts w:ascii="Arial" w:hAnsi="Arial" w:cs="Arial"/>
              </w:rPr>
            </w:pPr>
            <w:r w:rsidRPr="008746CC">
              <w:rPr>
                <w:rFonts w:ascii="Arial" w:hAnsi="Arial" w:cs="Arial"/>
              </w:rPr>
              <w:t xml:space="preserve"> LIVELLO DI INQUADRAMENTO (</w:t>
            </w:r>
            <w:r w:rsidRPr="008746CC">
              <w:rPr>
                <w:rFonts w:ascii="Arial" w:hAnsi="Arial" w:cs="Arial"/>
                <w:i/>
                <w:iCs/>
              </w:rPr>
              <w:t xml:space="preserve">riportare le sole figure che verranno utilizzate in </w:t>
            </w:r>
            <w:r w:rsidR="00411826">
              <w:rPr>
                <w:rFonts w:ascii="Arial" w:hAnsi="Arial" w:cs="Arial"/>
                <w:i/>
                <w:iCs/>
              </w:rPr>
              <w:t>appalto</w:t>
            </w:r>
            <w:r w:rsidRPr="008746CC">
              <w:rPr>
                <w:rFonts w:ascii="Arial" w:hAnsi="Arial" w:cs="Arial"/>
              </w:rPr>
              <w:t>)</w:t>
            </w:r>
          </w:p>
        </w:tc>
      </w:tr>
      <w:tr w:rsidR="00D21FA5" w:rsidRPr="008746CC" w14:paraId="2451CF0C" w14:textId="77777777" w:rsidTr="00890603">
        <w:tc>
          <w:tcPr>
            <w:tcW w:w="3827" w:type="dxa"/>
          </w:tcPr>
          <w:p w14:paraId="45ADA418" w14:textId="412B815F" w:rsidR="00D21FA5" w:rsidRPr="008746CC" w:rsidRDefault="00A84498" w:rsidP="00890603">
            <w:pPr>
              <w:tabs>
                <w:tab w:val="left" w:pos="2835"/>
              </w:tabs>
              <w:jc w:val="both"/>
              <w:rPr>
                <w:rFonts w:ascii="Arial" w:hAnsi="Arial" w:cs="Arial"/>
              </w:rPr>
            </w:pPr>
            <w:r>
              <w:rPr>
                <w:rFonts w:ascii="Arial" w:hAnsi="Arial" w:cs="Arial"/>
              </w:rPr>
              <w:t>qualifica</w:t>
            </w:r>
          </w:p>
        </w:tc>
        <w:tc>
          <w:tcPr>
            <w:tcW w:w="4252" w:type="dxa"/>
          </w:tcPr>
          <w:p w14:paraId="317D05BC" w14:textId="77777777" w:rsidR="00D21FA5" w:rsidRPr="008746CC" w:rsidRDefault="00D21FA5" w:rsidP="00890603">
            <w:pPr>
              <w:tabs>
                <w:tab w:val="left" w:pos="2835"/>
              </w:tabs>
              <w:jc w:val="both"/>
              <w:rPr>
                <w:rFonts w:ascii="Arial" w:hAnsi="Arial" w:cs="Arial"/>
              </w:rPr>
            </w:pPr>
            <w:r w:rsidRPr="008746CC">
              <w:rPr>
                <w:rFonts w:ascii="Arial" w:hAnsi="Arial" w:cs="Arial"/>
              </w:rPr>
              <w:t>COSTO ORARIO IN EURO</w:t>
            </w:r>
          </w:p>
        </w:tc>
      </w:tr>
      <w:tr w:rsidR="00D21FA5" w:rsidRPr="008746CC" w14:paraId="0D80F177" w14:textId="77777777" w:rsidTr="00890603">
        <w:tc>
          <w:tcPr>
            <w:tcW w:w="3827" w:type="dxa"/>
          </w:tcPr>
          <w:p w14:paraId="7180B95A" w14:textId="3D0EF8BF" w:rsidR="00D21FA5" w:rsidRPr="008746CC" w:rsidRDefault="00D21FA5" w:rsidP="00890603">
            <w:pPr>
              <w:tabs>
                <w:tab w:val="left" w:pos="2835"/>
              </w:tabs>
              <w:jc w:val="both"/>
              <w:rPr>
                <w:rFonts w:ascii="Arial" w:hAnsi="Arial" w:cs="Arial"/>
              </w:rPr>
            </w:pPr>
          </w:p>
        </w:tc>
        <w:tc>
          <w:tcPr>
            <w:tcW w:w="4252" w:type="dxa"/>
          </w:tcPr>
          <w:p w14:paraId="7253A229" w14:textId="77777777" w:rsidR="00D21FA5" w:rsidRPr="008746CC" w:rsidRDefault="00D21FA5" w:rsidP="00890603">
            <w:pPr>
              <w:tabs>
                <w:tab w:val="left" w:pos="2835"/>
              </w:tabs>
              <w:jc w:val="both"/>
              <w:rPr>
                <w:rFonts w:ascii="Arial" w:hAnsi="Arial" w:cs="Arial"/>
              </w:rPr>
            </w:pPr>
          </w:p>
        </w:tc>
      </w:tr>
      <w:tr w:rsidR="00D21FA5" w:rsidRPr="008746CC" w14:paraId="649E2413" w14:textId="77777777" w:rsidTr="00890603">
        <w:tc>
          <w:tcPr>
            <w:tcW w:w="3827" w:type="dxa"/>
          </w:tcPr>
          <w:p w14:paraId="26BC0B5E" w14:textId="02698C0F" w:rsidR="00D21FA5" w:rsidRPr="008746CC" w:rsidRDefault="00D21FA5" w:rsidP="00890603">
            <w:pPr>
              <w:tabs>
                <w:tab w:val="left" w:pos="2835"/>
              </w:tabs>
              <w:jc w:val="both"/>
              <w:rPr>
                <w:rFonts w:ascii="Arial" w:hAnsi="Arial" w:cs="Arial"/>
              </w:rPr>
            </w:pPr>
          </w:p>
        </w:tc>
        <w:tc>
          <w:tcPr>
            <w:tcW w:w="4252" w:type="dxa"/>
          </w:tcPr>
          <w:p w14:paraId="170CE447" w14:textId="77777777" w:rsidR="00D21FA5" w:rsidRPr="008746CC" w:rsidRDefault="00D21FA5" w:rsidP="00890603">
            <w:pPr>
              <w:tabs>
                <w:tab w:val="left" w:pos="2835"/>
              </w:tabs>
              <w:jc w:val="both"/>
              <w:rPr>
                <w:rFonts w:ascii="Arial" w:hAnsi="Arial" w:cs="Arial"/>
              </w:rPr>
            </w:pPr>
          </w:p>
        </w:tc>
      </w:tr>
      <w:tr w:rsidR="00D21FA5" w:rsidRPr="008746CC" w14:paraId="0852E87C" w14:textId="77777777" w:rsidTr="00890603">
        <w:tc>
          <w:tcPr>
            <w:tcW w:w="3827" w:type="dxa"/>
          </w:tcPr>
          <w:p w14:paraId="21DAD428" w14:textId="262ED8AB" w:rsidR="00D21FA5" w:rsidRPr="008746CC" w:rsidRDefault="00D21FA5" w:rsidP="00890603">
            <w:pPr>
              <w:tabs>
                <w:tab w:val="left" w:pos="2835"/>
              </w:tabs>
              <w:jc w:val="both"/>
              <w:rPr>
                <w:rFonts w:ascii="Arial" w:hAnsi="Arial" w:cs="Arial"/>
              </w:rPr>
            </w:pPr>
          </w:p>
        </w:tc>
        <w:tc>
          <w:tcPr>
            <w:tcW w:w="4252" w:type="dxa"/>
          </w:tcPr>
          <w:p w14:paraId="6309C18B" w14:textId="77777777" w:rsidR="00D21FA5" w:rsidRPr="008746CC" w:rsidRDefault="00D21FA5" w:rsidP="00890603">
            <w:pPr>
              <w:tabs>
                <w:tab w:val="left" w:pos="2835"/>
              </w:tabs>
              <w:jc w:val="both"/>
              <w:rPr>
                <w:rFonts w:ascii="Arial" w:hAnsi="Arial" w:cs="Arial"/>
              </w:rPr>
            </w:pPr>
          </w:p>
        </w:tc>
      </w:tr>
      <w:tr w:rsidR="00D21FA5" w:rsidRPr="008746CC" w14:paraId="517E434E" w14:textId="77777777" w:rsidTr="00890603">
        <w:tc>
          <w:tcPr>
            <w:tcW w:w="3827" w:type="dxa"/>
          </w:tcPr>
          <w:p w14:paraId="6FADA19B" w14:textId="6E3ADAF5" w:rsidR="00D21FA5" w:rsidRPr="008746CC" w:rsidRDefault="00D21FA5" w:rsidP="00890603">
            <w:pPr>
              <w:tabs>
                <w:tab w:val="left" w:pos="2835"/>
              </w:tabs>
              <w:jc w:val="both"/>
              <w:rPr>
                <w:rFonts w:ascii="Arial" w:hAnsi="Arial" w:cs="Arial"/>
              </w:rPr>
            </w:pPr>
          </w:p>
        </w:tc>
        <w:tc>
          <w:tcPr>
            <w:tcW w:w="4252" w:type="dxa"/>
          </w:tcPr>
          <w:p w14:paraId="731D98DD" w14:textId="77777777" w:rsidR="00D21FA5" w:rsidRPr="008746CC" w:rsidRDefault="00D21FA5" w:rsidP="00890603">
            <w:pPr>
              <w:tabs>
                <w:tab w:val="left" w:pos="2835"/>
              </w:tabs>
              <w:jc w:val="both"/>
              <w:rPr>
                <w:rFonts w:ascii="Arial" w:hAnsi="Arial" w:cs="Arial"/>
              </w:rPr>
            </w:pPr>
          </w:p>
        </w:tc>
      </w:tr>
      <w:tr w:rsidR="00D21FA5" w:rsidRPr="008746CC" w14:paraId="6833CA2C" w14:textId="77777777" w:rsidTr="00890603">
        <w:tc>
          <w:tcPr>
            <w:tcW w:w="3827" w:type="dxa"/>
          </w:tcPr>
          <w:p w14:paraId="73E8EC43" w14:textId="62EEDABE" w:rsidR="00D21FA5" w:rsidRPr="008746CC" w:rsidRDefault="00D21FA5" w:rsidP="00890603">
            <w:pPr>
              <w:tabs>
                <w:tab w:val="left" w:pos="2835"/>
              </w:tabs>
              <w:jc w:val="both"/>
              <w:rPr>
                <w:rFonts w:ascii="Arial" w:hAnsi="Arial" w:cs="Arial"/>
              </w:rPr>
            </w:pPr>
          </w:p>
        </w:tc>
        <w:tc>
          <w:tcPr>
            <w:tcW w:w="4252" w:type="dxa"/>
          </w:tcPr>
          <w:p w14:paraId="49BCB9E1" w14:textId="77777777" w:rsidR="00D21FA5" w:rsidRPr="008746CC" w:rsidRDefault="00D21FA5" w:rsidP="00890603">
            <w:pPr>
              <w:tabs>
                <w:tab w:val="left" w:pos="2835"/>
              </w:tabs>
              <w:jc w:val="both"/>
              <w:rPr>
                <w:rFonts w:ascii="Arial" w:hAnsi="Arial" w:cs="Arial"/>
              </w:rPr>
            </w:pPr>
          </w:p>
        </w:tc>
      </w:tr>
      <w:tr w:rsidR="00D21FA5" w:rsidRPr="008746CC" w14:paraId="0C9EC63A" w14:textId="77777777" w:rsidTr="00890603">
        <w:tc>
          <w:tcPr>
            <w:tcW w:w="3827" w:type="dxa"/>
          </w:tcPr>
          <w:p w14:paraId="25DFE73B" w14:textId="004AA10A" w:rsidR="00D21FA5" w:rsidRPr="008746CC" w:rsidRDefault="00D21FA5" w:rsidP="00890603">
            <w:pPr>
              <w:tabs>
                <w:tab w:val="left" w:pos="2835"/>
              </w:tabs>
              <w:jc w:val="both"/>
              <w:rPr>
                <w:rFonts w:ascii="Arial" w:hAnsi="Arial" w:cs="Arial"/>
              </w:rPr>
            </w:pPr>
          </w:p>
        </w:tc>
        <w:tc>
          <w:tcPr>
            <w:tcW w:w="4252" w:type="dxa"/>
          </w:tcPr>
          <w:p w14:paraId="19B695D5" w14:textId="77777777" w:rsidR="00D21FA5" w:rsidRPr="008746CC" w:rsidRDefault="00D21FA5" w:rsidP="00890603">
            <w:pPr>
              <w:tabs>
                <w:tab w:val="left" w:pos="2835"/>
              </w:tabs>
              <w:jc w:val="both"/>
              <w:rPr>
                <w:rFonts w:ascii="Arial" w:hAnsi="Arial" w:cs="Arial"/>
              </w:rPr>
            </w:pPr>
          </w:p>
        </w:tc>
      </w:tr>
      <w:tr w:rsidR="00D21FA5" w:rsidRPr="008746CC" w14:paraId="1901B41E" w14:textId="77777777" w:rsidTr="00890603">
        <w:tc>
          <w:tcPr>
            <w:tcW w:w="3827" w:type="dxa"/>
          </w:tcPr>
          <w:p w14:paraId="42275B3D" w14:textId="4A10B355" w:rsidR="00D21FA5" w:rsidRPr="008746CC" w:rsidRDefault="00D21FA5" w:rsidP="00890603">
            <w:pPr>
              <w:tabs>
                <w:tab w:val="left" w:pos="2835"/>
              </w:tabs>
              <w:jc w:val="both"/>
              <w:rPr>
                <w:rFonts w:ascii="Arial" w:hAnsi="Arial" w:cs="Arial"/>
              </w:rPr>
            </w:pPr>
          </w:p>
        </w:tc>
        <w:tc>
          <w:tcPr>
            <w:tcW w:w="4252" w:type="dxa"/>
          </w:tcPr>
          <w:p w14:paraId="7AE40787" w14:textId="77777777" w:rsidR="00D21FA5" w:rsidRPr="008746CC" w:rsidRDefault="00D21FA5" w:rsidP="00890603">
            <w:pPr>
              <w:tabs>
                <w:tab w:val="left" w:pos="2835"/>
              </w:tabs>
              <w:jc w:val="both"/>
              <w:rPr>
                <w:rFonts w:ascii="Arial" w:hAnsi="Arial" w:cs="Arial"/>
              </w:rPr>
            </w:pPr>
          </w:p>
        </w:tc>
      </w:tr>
      <w:tr w:rsidR="00A84498" w:rsidRPr="008746CC" w14:paraId="07BE98C5" w14:textId="77777777" w:rsidTr="00890603">
        <w:tc>
          <w:tcPr>
            <w:tcW w:w="3827" w:type="dxa"/>
          </w:tcPr>
          <w:p w14:paraId="049266C6" w14:textId="77777777" w:rsidR="00A84498" w:rsidRPr="008746CC" w:rsidRDefault="00A84498" w:rsidP="00890603">
            <w:pPr>
              <w:tabs>
                <w:tab w:val="left" w:pos="2835"/>
              </w:tabs>
              <w:jc w:val="both"/>
              <w:rPr>
                <w:rFonts w:ascii="Arial" w:hAnsi="Arial" w:cs="Arial"/>
              </w:rPr>
            </w:pPr>
          </w:p>
        </w:tc>
        <w:tc>
          <w:tcPr>
            <w:tcW w:w="4252" w:type="dxa"/>
          </w:tcPr>
          <w:p w14:paraId="7F7D5F51" w14:textId="77777777" w:rsidR="00A84498" w:rsidRPr="008746CC" w:rsidRDefault="00A84498" w:rsidP="00890603">
            <w:pPr>
              <w:tabs>
                <w:tab w:val="left" w:pos="2835"/>
              </w:tabs>
              <w:jc w:val="both"/>
              <w:rPr>
                <w:rFonts w:ascii="Arial" w:hAnsi="Arial" w:cs="Arial"/>
              </w:rPr>
            </w:pPr>
          </w:p>
        </w:tc>
      </w:tr>
    </w:tbl>
    <w:p w14:paraId="71678FED" w14:textId="77777777" w:rsidR="00D21FA5" w:rsidRDefault="00D21FA5" w:rsidP="00D21FA5">
      <w:pPr>
        <w:pStyle w:val="Paragrafoelenco"/>
        <w:jc w:val="both"/>
        <w:rPr>
          <w:rFonts w:ascii="Arial" w:hAnsi="Arial" w:cs="Arial"/>
        </w:rPr>
      </w:pPr>
    </w:p>
    <w:p w14:paraId="71CC7840" w14:textId="04855D3E" w:rsidR="00A84498" w:rsidRPr="00A84498" w:rsidRDefault="00A84498" w:rsidP="0053676D">
      <w:pPr>
        <w:pStyle w:val="Paragrafoelenco"/>
        <w:jc w:val="center"/>
        <w:rPr>
          <w:rFonts w:ascii="Arial" w:hAnsi="Arial" w:cs="Arial"/>
          <w:b/>
          <w:bCs/>
        </w:rPr>
      </w:pPr>
      <w:r w:rsidRPr="00A84498">
        <w:rPr>
          <w:rFonts w:ascii="Arial" w:hAnsi="Arial" w:cs="Arial"/>
          <w:b/>
          <w:bCs/>
        </w:rPr>
        <w:t>DICHIARA ALTRES</w:t>
      </w:r>
      <w:r>
        <w:rPr>
          <w:rFonts w:ascii="Arial" w:hAnsi="Arial" w:cs="Arial"/>
          <w:b/>
          <w:bCs/>
        </w:rPr>
        <w:t>I’</w:t>
      </w:r>
      <w:r w:rsidRPr="00A84498">
        <w:rPr>
          <w:rFonts w:ascii="Arial" w:hAnsi="Arial" w:cs="Arial"/>
          <w:b/>
          <w:bCs/>
        </w:rPr>
        <w:t>:</w:t>
      </w:r>
    </w:p>
    <w:p w14:paraId="21021C5C" w14:textId="77777777" w:rsidR="00A84498" w:rsidRPr="00A84498" w:rsidRDefault="00A84498" w:rsidP="00D21FA5">
      <w:pPr>
        <w:pStyle w:val="Paragrafoelenco"/>
        <w:jc w:val="both"/>
        <w:rPr>
          <w:rFonts w:ascii="Arial" w:hAnsi="Arial" w:cs="Arial"/>
          <w:b/>
          <w:bCs/>
        </w:rPr>
      </w:pPr>
    </w:p>
    <w:p w14:paraId="13FBB7DF" w14:textId="77777777" w:rsidR="00A84498" w:rsidRPr="00A84498" w:rsidRDefault="00A84498" w:rsidP="00A84498">
      <w:pPr>
        <w:pStyle w:val="Paragrafoelenco"/>
        <w:numPr>
          <w:ilvl w:val="0"/>
          <w:numId w:val="27"/>
        </w:numPr>
        <w:spacing w:before="60" w:after="60" w:line="276" w:lineRule="auto"/>
        <w:ind w:left="1080"/>
        <w:contextualSpacing w:val="0"/>
        <w:jc w:val="both"/>
        <w:rPr>
          <w:rFonts w:ascii="Arial" w:hAnsi="Arial" w:cs="Arial"/>
          <w:color w:val="000000" w:themeColor="text1"/>
        </w:rPr>
      </w:pPr>
      <w:r w:rsidRPr="00A84498">
        <w:rPr>
          <w:rFonts w:ascii="Arial" w:hAnsi="Arial" w:cs="Arial"/>
          <w:color w:val="000000" w:themeColor="text1"/>
        </w:rPr>
        <w:t>di aver tenuto conto, nel redigere l’offerta, degli obblighi connessi alle disposizioni in materia di sicurezza e protezione dei lavoratori, delle condizioni di lavoro, nonché l’impegno nell’espletamento della prestazione all’osservanza delle normative in materia e di aver verificato che la quantificazione dell’importo degli oneri per la sicurezza da interferenze indicata dalla Stazione Appaltante risulta congrua in relazione ai servizi descritti nel C.S.A. ed alla proposta tecnica presentata in sede di gara.</w:t>
      </w:r>
    </w:p>
    <w:p w14:paraId="3AC9B0F1" w14:textId="77777777" w:rsidR="00A84498" w:rsidRPr="00A84498" w:rsidRDefault="00A84498" w:rsidP="00A84498">
      <w:pPr>
        <w:numPr>
          <w:ilvl w:val="1"/>
          <w:numId w:val="26"/>
        </w:numPr>
        <w:shd w:val="clear" w:color="auto" w:fill="FFFFFF"/>
        <w:spacing w:before="120" w:after="60" w:line="276" w:lineRule="auto"/>
        <w:ind w:left="1080"/>
        <w:jc w:val="both"/>
        <w:rPr>
          <w:rFonts w:ascii="Arial" w:hAnsi="Arial" w:cs="Arial"/>
          <w:color w:val="000000" w:themeColor="text1"/>
        </w:rPr>
      </w:pPr>
      <w:r w:rsidRPr="00A84498">
        <w:rPr>
          <w:rFonts w:ascii="Arial" w:hAnsi="Arial" w:cs="Arial"/>
          <w:color w:val="000000" w:themeColor="text1"/>
        </w:rPr>
        <w:t>che il ribasso offerto è stato determinato valutando le spese relative al costo del personale sulla base dei minimi salariali definiti dalla contrattazione collettiva nazionale di settore tra le organizzazioni sindacali dei lavoratori e le organizzazioni dei datori di lavoro comparativamente più rappresentative sul piano nazionale e delle voci retributive previste dalla contrattazione integrativa di secondo livello;</w:t>
      </w:r>
    </w:p>
    <w:p w14:paraId="6695D99A" w14:textId="5A175144" w:rsidR="00A84498" w:rsidRPr="00A84498" w:rsidRDefault="00A84498" w:rsidP="00A84498">
      <w:pPr>
        <w:numPr>
          <w:ilvl w:val="1"/>
          <w:numId w:val="26"/>
        </w:numPr>
        <w:shd w:val="clear" w:color="auto" w:fill="FFFFFF"/>
        <w:spacing w:before="120" w:after="60" w:line="276" w:lineRule="auto"/>
        <w:ind w:left="1080"/>
        <w:jc w:val="both"/>
        <w:rPr>
          <w:rFonts w:ascii="Arial" w:hAnsi="Arial" w:cs="Arial"/>
          <w:color w:val="000000" w:themeColor="text1"/>
        </w:rPr>
      </w:pPr>
      <w:r w:rsidRPr="00A84498">
        <w:rPr>
          <w:rFonts w:ascii="Arial" w:hAnsi="Arial" w:cs="Arial"/>
          <w:color w:val="000000" w:themeColor="text1"/>
        </w:rPr>
        <w:t xml:space="preserve">che il ribasso offerto, è stato determinato nella piena conoscenza di tutte le condizioni e circostanze generali e particolari che possono influire sulla determinazione del prezzo derivante da tale ribasso nonché valutando le spese relative al costo dell’offerta tecnica presentata in sede di gara; pertanto di essere consapevole ed accettare che l’importo contrattuale (derivante dal ribasso offerto) è comprensivo degli accorgimenti (offerta tecnica complessiva inclusiva anche dei propri oneri di sicurezza) proposti in gara e </w:t>
      </w:r>
      <w:r w:rsidRPr="00A84498">
        <w:rPr>
          <w:rFonts w:ascii="Arial" w:hAnsi="Arial" w:cs="Arial"/>
          <w:bCs/>
          <w:color w:val="000000" w:themeColor="text1"/>
        </w:rPr>
        <w:t>di tutti gli oneri per la piena e completa esecuzione dei servizi in conformità al Capitolato speciale d’appalto ed all’offerta tecnica presentata;</w:t>
      </w:r>
    </w:p>
    <w:p w14:paraId="625BF281" w14:textId="09B72BC7" w:rsidR="00A84498" w:rsidRDefault="00A84498" w:rsidP="00A84498">
      <w:pPr>
        <w:numPr>
          <w:ilvl w:val="1"/>
          <w:numId w:val="26"/>
        </w:numPr>
        <w:shd w:val="clear" w:color="auto" w:fill="FFFFFF"/>
        <w:spacing w:before="120" w:after="60" w:line="276" w:lineRule="auto"/>
        <w:ind w:left="1080"/>
        <w:jc w:val="both"/>
        <w:rPr>
          <w:rFonts w:ascii="Arial" w:hAnsi="Arial" w:cs="Arial"/>
          <w:color w:val="000000" w:themeColor="text1"/>
        </w:rPr>
      </w:pPr>
      <w:r w:rsidRPr="00A84498">
        <w:rPr>
          <w:rFonts w:ascii="Arial" w:hAnsi="Arial" w:cs="Arial"/>
          <w:color w:val="000000" w:themeColor="text1"/>
        </w:rPr>
        <w:t>di mantenere valida l’offerta per 180 giorni dalla scadenza del termine di presentazione della stessa</w:t>
      </w:r>
      <w:r w:rsidR="0053676D">
        <w:rPr>
          <w:rFonts w:ascii="Arial" w:hAnsi="Arial" w:cs="Arial"/>
          <w:color w:val="000000" w:themeColor="text1"/>
        </w:rPr>
        <w:t>;</w:t>
      </w:r>
    </w:p>
    <w:p w14:paraId="39663130" w14:textId="6F24845B" w:rsidR="0053676D" w:rsidRPr="00A84498" w:rsidRDefault="0053676D" w:rsidP="00A84498">
      <w:pPr>
        <w:numPr>
          <w:ilvl w:val="1"/>
          <w:numId w:val="26"/>
        </w:numPr>
        <w:shd w:val="clear" w:color="auto" w:fill="FFFFFF"/>
        <w:spacing w:before="120" w:after="60" w:line="276" w:lineRule="auto"/>
        <w:ind w:left="1080"/>
        <w:jc w:val="both"/>
        <w:rPr>
          <w:rFonts w:ascii="Arial" w:hAnsi="Arial" w:cs="Arial"/>
          <w:color w:val="000000" w:themeColor="text1"/>
        </w:rPr>
      </w:pPr>
      <w:r>
        <w:rPr>
          <w:rFonts w:ascii="Roboto" w:hAnsi="Roboto" w:cs="Arial"/>
          <w:color w:val="000000" w:themeColor="text1"/>
          <w:sz w:val="22"/>
          <w:szCs w:val="22"/>
        </w:rPr>
        <w:t xml:space="preserve">di non </w:t>
      </w:r>
      <w:r w:rsidRPr="0010461A">
        <w:rPr>
          <w:rFonts w:ascii="Roboto" w:hAnsi="Roboto" w:cs="Arial"/>
          <w:color w:val="000000" w:themeColor="text1"/>
          <w:sz w:val="22"/>
          <w:szCs w:val="22"/>
        </w:rPr>
        <w:t>trov</w:t>
      </w:r>
      <w:r>
        <w:rPr>
          <w:rFonts w:ascii="Roboto" w:hAnsi="Roboto" w:cs="Arial"/>
          <w:color w:val="000000" w:themeColor="text1"/>
          <w:sz w:val="22"/>
          <w:szCs w:val="22"/>
        </w:rPr>
        <w:t>arsi</w:t>
      </w:r>
      <w:r w:rsidRPr="0010461A">
        <w:rPr>
          <w:rFonts w:ascii="Roboto" w:hAnsi="Roboto" w:cs="Arial"/>
          <w:color w:val="000000" w:themeColor="text1"/>
          <w:sz w:val="22"/>
          <w:szCs w:val="22"/>
        </w:rPr>
        <w:t xml:space="preserve"> in situazione di controllo, di cui all’ art. 2359, con altro concorrente</w:t>
      </w:r>
    </w:p>
    <w:p w14:paraId="1820884C" w14:textId="747E2E5D" w:rsidR="00A84498" w:rsidRPr="00A84498" w:rsidRDefault="00A84498" w:rsidP="00A84498">
      <w:pPr>
        <w:shd w:val="clear" w:color="auto" w:fill="FFFFFF"/>
        <w:spacing w:before="120" w:after="60" w:line="276" w:lineRule="auto"/>
        <w:ind w:left="720"/>
        <w:jc w:val="both"/>
        <w:rPr>
          <w:rFonts w:ascii="Arial" w:hAnsi="Arial" w:cs="Arial"/>
        </w:rPr>
      </w:pPr>
      <w:r w:rsidRPr="00A84498">
        <w:rPr>
          <w:rFonts w:ascii="Arial" w:hAnsi="Arial" w:cs="Arial"/>
          <w:color w:val="000000" w:themeColor="text1"/>
        </w:rPr>
        <w:t xml:space="preserve"> </w:t>
      </w:r>
    </w:p>
    <w:p w14:paraId="794CA1F0" w14:textId="77777777" w:rsidR="00EB48A8" w:rsidRPr="00EA0E08" w:rsidRDefault="00EB48A8" w:rsidP="00EB48A8">
      <w:pPr>
        <w:tabs>
          <w:tab w:val="left" w:pos="5400"/>
        </w:tabs>
        <w:spacing w:line="360" w:lineRule="auto"/>
        <w:jc w:val="both"/>
        <w:rPr>
          <w:rFonts w:ascii="Arial" w:hAnsi="Arial" w:cs="Arial"/>
        </w:rPr>
      </w:pPr>
    </w:p>
    <w:p w14:paraId="0BED7FC8" w14:textId="308D5445" w:rsidR="000351F1" w:rsidRPr="00EA0E08" w:rsidRDefault="00EB48A8" w:rsidP="002E60D3">
      <w:pPr>
        <w:pStyle w:val="Corpodeltesto2"/>
        <w:tabs>
          <w:tab w:val="left" w:pos="0"/>
          <w:tab w:val="left" w:pos="8496"/>
        </w:tabs>
        <w:suppressAutoHyphens/>
        <w:spacing w:line="360" w:lineRule="auto"/>
        <w:jc w:val="right"/>
        <w:rPr>
          <w:rFonts w:ascii="Arial" w:hAnsi="Arial" w:cs="Arial"/>
        </w:rPr>
      </w:pPr>
      <w:r w:rsidRPr="00EA0E08">
        <w:rPr>
          <w:rFonts w:ascii="Arial" w:hAnsi="Arial" w:cs="Arial"/>
          <w:i/>
        </w:rPr>
        <w:t xml:space="preserve"> </w:t>
      </w:r>
      <w:r w:rsidR="000351F1" w:rsidRPr="00EA0E08">
        <w:rPr>
          <w:rFonts w:ascii="Arial" w:hAnsi="Arial" w:cs="Arial"/>
          <w:i/>
        </w:rPr>
        <w:t>(firma</w:t>
      </w:r>
      <w:r w:rsidR="00D21FA5">
        <w:rPr>
          <w:rFonts w:ascii="Arial" w:hAnsi="Arial" w:cs="Arial"/>
          <w:i/>
        </w:rPr>
        <w:t xml:space="preserve"> digitale</w:t>
      </w:r>
      <w:r w:rsidR="000351F1" w:rsidRPr="00EA0E08">
        <w:rPr>
          <w:rFonts w:ascii="Arial" w:hAnsi="Arial" w:cs="Arial"/>
          <w:i/>
        </w:rPr>
        <w:t>)</w:t>
      </w:r>
      <w:r w:rsidR="000351F1" w:rsidRPr="00EA0E08">
        <w:rPr>
          <w:rFonts w:ascii="Arial" w:hAnsi="Arial" w:cs="Arial"/>
        </w:rPr>
        <w:t xml:space="preserve"> _________________________________________</w:t>
      </w:r>
    </w:p>
    <w:p w14:paraId="314BDE6B" w14:textId="77777777" w:rsidR="000351F1" w:rsidRPr="00EA0E08" w:rsidRDefault="000351F1" w:rsidP="000351F1">
      <w:pPr>
        <w:pStyle w:val="Corpodeltesto2"/>
        <w:tabs>
          <w:tab w:val="left" w:pos="0"/>
          <w:tab w:val="left" w:pos="8496"/>
        </w:tabs>
        <w:suppressAutoHyphens/>
        <w:rPr>
          <w:rFonts w:ascii="Arial" w:hAnsi="Arial" w:cs="Arial"/>
          <w:b/>
          <w:u w:val="single"/>
        </w:rPr>
      </w:pPr>
    </w:p>
    <w:p w14:paraId="0BD7DF67" w14:textId="56F1DAA3" w:rsidR="00346907" w:rsidRPr="00EA0E08" w:rsidRDefault="00346907" w:rsidP="00346907">
      <w:pPr>
        <w:ind w:right="850"/>
        <w:jc w:val="both"/>
        <w:rPr>
          <w:rFonts w:ascii="Arial" w:hAnsi="Arial" w:cs="Arial"/>
        </w:rPr>
      </w:pPr>
    </w:p>
    <w:p w14:paraId="175D7982" w14:textId="780B1EFB" w:rsidR="00EA0E08" w:rsidRPr="00EA0E08" w:rsidRDefault="00EA0E08" w:rsidP="00346907">
      <w:pPr>
        <w:ind w:right="850"/>
        <w:jc w:val="both"/>
        <w:rPr>
          <w:rFonts w:ascii="Arial" w:hAnsi="Arial" w:cs="Arial"/>
        </w:rPr>
      </w:pPr>
    </w:p>
    <w:p w14:paraId="5DB06A35" w14:textId="77777777" w:rsidR="00EA0E08" w:rsidRPr="00EA0E08" w:rsidRDefault="00EA0E08" w:rsidP="00346907">
      <w:pPr>
        <w:ind w:right="850"/>
        <w:jc w:val="both"/>
        <w:rPr>
          <w:rFonts w:ascii="Arial" w:hAnsi="Arial" w:cs="Arial"/>
        </w:rPr>
      </w:pPr>
    </w:p>
    <w:p w14:paraId="59D9B604" w14:textId="4C1A354C" w:rsidR="00346907" w:rsidRPr="00EA0E08" w:rsidRDefault="00346907" w:rsidP="004E3C2B">
      <w:pPr>
        <w:pStyle w:val="a"/>
        <w:pBdr>
          <w:top w:val="single" w:sz="4" w:space="1" w:color="auto"/>
          <w:left w:val="single" w:sz="4" w:space="4" w:color="auto"/>
          <w:bottom w:val="single" w:sz="4" w:space="1" w:color="auto"/>
          <w:right w:val="single" w:sz="4" w:space="4" w:color="auto"/>
        </w:pBdr>
      </w:pPr>
      <w:r w:rsidRPr="00EA0E08">
        <w:t xml:space="preserve">la presente </w:t>
      </w:r>
      <w:r w:rsidRPr="00EA0E08">
        <w:rPr>
          <w:b/>
          <w:bCs/>
        </w:rPr>
        <w:t>dichiarazione</w:t>
      </w:r>
      <w:r w:rsidR="00B574FD" w:rsidRPr="00EA0E08">
        <w:rPr>
          <w:b/>
          <w:bCs/>
        </w:rPr>
        <w:t xml:space="preserve"> </w:t>
      </w:r>
      <w:r w:rsidRPr="00EA0E08">
        <w:t xml:space="preserve">deve essere sottoscritta digitalmente ed inserita in Piattaforma </w:t>
      </w:r>
      <w:proofErr w:type="spellStart"/>
      <w:r w:rsidRPr="00EA0E08">
        <w:t>Sintel</w:t>
      </w:r>
      <w:proofErr w:type="spellEnd"/>
      <w:r w:rsidR="00B574FD" w:rsidRPr="00EA0E08">
        <w:t xml:space="preserve"> </w:t>
      </w:r>
      <w:r w:rsidRPr="00EA0E08">
        <w:t>nello spazio “offerta economica”</w:t>
      </w:r>
    </w:p>
    <w:sectPr w:rsidR="00346907" w:rsidRPr="00EA0E08" w:rsidSect="009812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36EC"/>
    <w:multiLevelType w:val="hybridMultilevel"/>
    <w:tmpl w:val="A67EAC5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9">
      <w:start w:val="1"/>
      <w:numFmt w:val="lowerLetter"/>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A730BD"/>
    <w:multiLevelType w:val="hybridMultilevel"/>
    <w:tmpl w:val="3D4E60D4"/>
    <w:lvl w:ilvl="0" w:tplc="733E87B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C256E4"/>
    <w:multiLevelType w:val="hybridMultilevel"/>
    <w:tmpl w:val="265A9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43775B"/>
    <w:multiLevelType w:val="hybridMultilevel"/>
    <w:tmpl w:val="5B46ED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6640A9"/>
    <w:multiLevelType w:val="multilevel"/>
    <w:tmpl w:val="B7B4EB6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1F74F3"/>
    <w:multiLevelType w:val="hybridMultilevel"/>
    <w:tmpl w:val="60A079CA"/>
    <w:lvl w:ilvl="0" w:tplc="465C96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321FC"/>
    <w:multiLevelType w:val="multilevel"/>
    <w:tmpl w:val="F968B7B4"/>
    <w:lvl w:ilvl="0">
      <w:start w:val="1"/>
      <w:numFmt w:val="decimal"/>
      <w:lvlText w:val="%1."/>
      <w:lvlJc w:val="left"/>
      <w:pPr>
        <w:ind w:left="928" w:hanging="360"/>
      </w:pPr>
      <w:rPr>
        <w:rFonts w:hint="default"/>
        <w:i w:val="0"/>
        <w:sz w:val="18"/>
        <w:szCs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163F3305"/>
    <w:multiLevelType w:val="hybridMultilevel"/>
    <w:tmpl w:val="05AE5A7E"/>
    <w:lvl w:ilvl="0" w:tplc="27FC5B96">
      <w:start w:val="1"/>
      <w:numFmt w:val="bullet"/>
      <w:lvlText w:val=""/>
      <w:lvlJc w:val="left"/>
      <w:pPr>
        <w:tabs>
          <w:tab w:val="num" w:pos="284"/>
        </w:tabs>
        <w:ind w:left="0" w:firstLine="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63AC9"/>
    <w:multiLevelType w:val="hybridMultilevel"/>
    <w:tmpl w:val="0CAC8660"/>
    <w:lvl w:ilvl="0" w:tplc="57D863A8">
      <w:start w:val="1"/>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0" w15:restartNumberingAfterBreak="0">
    <w:nsid w:val="22A136D6"/>
    <w:multiLevelType w:val="hybridMultilevel"/>
    <w:tmpl w:val="CFB4B2C2"/>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23F6784"/>
    <w:multiLevelType w:val="multilevel"/>
    <w:tmpl w:val="2BD2768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1"/>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2" w15:restartNumberingAfterBreak="0">
    <w:nsid w:val="333D5AE1"/>
    <w:multiLevelType w:val="hybridMultilevel"/>
    <w:tmpl w:val="0FC0A93A"/>
    <w:lvl w:ilvl="0" w:tplc="A18015DE">
      <w:start w:val="1"/>
      <w:numFmt w:val="lowerLetter"/>
      <w:lvlText w:val="%1)"/>
      <w:lvlJc w:val="left"/>
      <w:pPr>
        <w:ind w:left="1888"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3" w15:restartNumberingAfterBreak="0">
    <w:nsid w:val="34DD2E53"/>
    <w:multiLevelType w:val="hybridMultilevel"/>
    <w:tmpl w:val="03F416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CB932A4"/>
    <w:multiLevelType w:val="hybridMultilevel"/>
    <w:tmpl w:val="50C886C8"/>
    <w:lvl w:ilvl="0" w:tplc="04100011">
      <w:start w:val="1"/>
      <w:numFmt w:val="decimal"/>
      <w:lvlText w:val="%1)"/>
      <w:lvlJc w:val="left"/>
      <w:pPr>
        <w:ind w:left="1495" w:hanging="360"/>
      </w:pPr>
      <w:rPr>
        <w:rFonts w:hint="default"/>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15" w15:restartNumberingAfterBreak="0">
    <w:nsid w:val="40954D45"/>
    <w:multiLevelType w:val="hybridMultilevel"/>
    <w:tmpl w:val="342021DA"/>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372327F"/>
    <w:multiLevelType w:val="hybridMultilevel"/>
    <w:tmpl w:val="B8CC1C08"/>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BD60BC3"/>
    <w:multiLevelType w:val="multilevel"/>
    <w:tmpl w:val="E05E2A9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Letter"/>
      <w:lvlText w:val="%3)"/>
      <w:lvlJc w:val="left"/>
      <w:pPr>
        <w:ind w:left="4049" w:hanging="504"/>
      </w:pPr>
      <w:rPr>
        <w:rFonts w:ascii="Titillium" w:hAnsi="Titillium" w:hint="default"/>
        <w:b w:val="0"/>
        <w:i w:val="0"/>
        <w:strike w:val="0"/>
        <w:dstrike w:val="0"/>
        <w:sz w:val="18"/>
        <w:szCs w:val="18"/>
      </w:rPr>
    </w:lvl>
    <w:lvl w:ilvl="3">
      <w:start w:val="1"/>
      <w:numFmt w:val="decimal"/>
      <w:lvlText w:val="%1.%2.%3.%4."/>
      <w:lvlJc w:val="left"/>
      <w:pPr>
        <w:ind w:left="932" w:hanging="648"/>
      </w:pPr>
      <w:rPr>
        <w:b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C306AC"/>
    <w:multiLevelType w:val="hybridMultilevel"/>
    <w:tmpl w:val="561CEF52"/>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20" w15:restartNumberingAfterBreak="0">
    <w:nsid w:val="5885221A"/>
    <w:multiLevelType w:val="hybridMultilevel"/>
    <w:tmpl w:val="D7BE161A"/>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B7F5A15"/>
    <w:multiLevelType w:val="hybridMultilevel"/>
    <w:tmpl w:val="2E9206BC"/>
    <w:lvl w:ilvl="0" w:tplc="3FD42E7A">
      <w:start w:val="1"/>
      <w:numFmt w:val="bullet"/>
      <w:lvlText w:val=""/>
      <w:lvlJc w:val="left"/>
      <w:pPr>
        <w:tabs>
          <w:tab w:val="num" w:pos="284"/>
        </w:tabs>
        <w:ind w:left="0" w:firstLine="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045A95"/>
    <w:multiLevelType w:val="multilevel"/>
    <w:tmpl w:val="8C8A122C"/>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A1437C"/>
    <w:multiLevelType w:val="hybridMultilevel"/>
    <w:tmpl w:val="0D9A504C"/>
    <w:lvl w:ilvl="0" w:tplc="C6DC80EE">
      <w:start w:val="12"/>
      <w:numFmt w:val="lowerLetter"/>
      <w:lvlText w:val="%1)"/>
      <w:lvlJc w:val="left"/>
      <w:pPr>
        <w:ind w:left="1637" w:hanging="360"/>
      </w:pPr>
      <w:rPr>
        <w:rFonts w:ascii="Calibri" w:hAnsi="Calibri" w:hint="default"/>
      </w:rPr>
    </w:lvl>
    <w:lvl w:ilvl="1" w:tplc="04100019" w:tentative="1">
      <w:start w:val="1"/>
      <w:numFmt w:val="lowerLetter"/>
      <w:lvlText w:val="%2."/>
      <w:lvlJc w:val="left"/>
      <w:pPr>
        <w:ind w:left="3207" w:hanging="360"/>
      </w:pPr>
    </w:lvl>
    <w:lvl w:ilvl="2" w:tplc="0410001B" w:tentative="1">
      <w:start w:val="1"/>
      <w:numFmt w:val="lowerRoman"/>
      <w:lvlText w:val="%3."/>
      <w:lvlJc w:val="right"/>
      <w:pPr>
        <w:ind w:left="3927" w:hanging="180"/>
      </w:pPr>
    </w:lvl>
    <w:lvl w:ilvl="3" w:tplc="0410000F" w:tentative="1">
      <w:start w:val="1"/>
      <w:numFmt w:val="decimal"/>
      <w:lvlText w:val="%4."/>
      <w:lvlJc w:val="left"/>
      <w:pPr>
        <w:ind w:left="4647" w:hanging="360"/>
      </w:pPr>
    </w:lvl>
    <w:lvl w:ilvl="4" w:tplc="04100019">
      <w:start w:val="1"/>
      <w:numFmt w:val="lowerLetter"/>
      <w:lvlText w:val="%5."/>
      <w:lvlJc w:val="left"/>
      <w:pPr>
        <w:ind w:left="5367" w:hanging="360"/>
      </w:pPr>
    </w:lvl>
    <w:lvl w:ilvl="5" w:tplc="0410001B" w:tentative="1">
      <w:start w:val="1"/>
      <w:numFmt w:val="lowerRoman"/>
      <w:lvlText w:val="%6."/>
      <w:lvlJc w:val="right"/>
      <w:pPr>
        <w:ind w:left="6087" w:hanging="180"/>
      </w:pPr>
    </w:lvl>
    <w:lvl w:ilvl="6" w:tplc="0410000F" w:tentative="1">
      <w:start w:val="1"/>
      <w:numFmt w:val="decimal"/>
      <w:lvlText w:val="%7."/>
      <w:lvlJc w:val="left"/>
      <w:pPr>
        <w:ind w:left="6807" w:hanging="360"/>
      </w:pPr>
    </w:lvl>
    <w:lvl w:ilvl="7" w:tplc="04100019" w:tentative="1">
      <w:start w:val="1"/>
      <w:numFmt w:val="lowerLetter"/>
      <w:lvlText w:val="%8."/>
      <w:lvlJc w:val="left"/>
      <w:pPr>
        <w:ind w:left="7527" w:hanging="360"/>
      </w:pPr>
    </w:lvl>
    <w:lvl w:ilvl="8" w:tplc="0410001B" w:tentative="1">
      <w:start w:val="1"/>
      <w:numFmt w:val="lowerRoman"/>
      <w:lvlText w:val="%9."/>
      <w:lvlJc w:val="right"/>
      <w:pPr>
        <w:ind w:left="8247" w:hanging="180"/>
      </w:pPr>
    </w:lvl>
  </w:abstractNum>
  <w:abstractNum w:abstractNumId="24" w15:restartNumberingAfterBreak="0">
    <w:nsid w:val="6C606966"/>
    <w:multiLevelType w:val="hybridMultilevel"/>
    <w:tmpl w:val="7E0E6EA4"/>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4377B7"/>
    <w:multiLevelType w:val="hybridMultilevel"/>
    <w:tmpl w:val="1FE865D0"/>
    <w:lvl w:ilvl="0" w:tplc="119CE21E">
      <w:start w:val="1"/>
      <w:numFmt w:val="decimal"/>
      <w:lvlText w:val="%1)"/>
      <w:lvlJc w:val="left"/>
      <w:pPr>
        <w:ind w:left="5715" w:hanging="360"/>
      </w:pPr>
      <w:rPr>
        <w:rFonts w:hint="default"/>
      </w:rPr>
    </w:lvl>
    <w:lvl w:ilvl="1" w:tplc="04100019" w:tentative="1">
      <w:start w:val="1"/>
      <w:numFmt w:val="lowerLetter"/>
      <w:lvlText w:val="%2."/>
      <w:lvlJc w:val="left"/>
      <w:pPr>
        <w:ind w:left="6435" w:hanging="360"/>
      </w:pPr>
    </w:lvl>
    <w:lvl w:ilvl="2" w:tplc="0410001B" w:tentative="1">
      <w:start w:val="1"/>
      <w:numFmt w:val="lowerRoman"/>
      <w:lvlText w:val="%3."/>
      <w:lvlJc w:val="right"/>
      <w:pPr>
        <w:ind w:left="7155" w:hanging="180"/>
      </w:pPr>
    </w:lvl>
    <w:lvl w:ilvl="3" w:tplc="0410000F" w:tentative="1">
      <w:start w:val="1"/>
      <w:numFmt w:val="decimal"/>
      <w:lvlText w:val="%4."/>
      <w:lvlJc w:val="left"/>
      <w:pPr>
        <w:ind w:left="7875" w:hanging="360"/>
      </w:pPr>
    </w:lvl>
    <w:lvl w:ilvl="4" w:tplc="04100019" w:tentative="1">
      <w:start w:val="1"/>
      <w:numFmt w:val="lowerLetter"/>
      <w:lvlText w:val="%5."/>
      <w:lvlJc w:val="left"/>
      <w:pPr>
        <w:ind w:left="8595" w:hanging="360"/>
      </w:pPr>
    </w:lvl>
    <w:lvl w:ilvl="5" w:tplc="0410001B" w:tentative="1">
      <w:start w:val="1"/>
      <w:numFmt w:val="lowerRoman"/>
      <w:lvlText w:val="%6."/>
      <w:lvlJc w:val="right"/>
      <w:pPr>
        <w:ind w:left="9315" w:hanging="180"/>
      </w:pPr>
    </w:lvl>
    <w:lvl w:ilvl="6" w:tplc="0410000F" w:tentative="1">
      <w:start w:val="1"/>
      <w:numFmt w:val="decimal"/>
      <w:lvlText w:val="%7."/>
      <w:lvlJc w:val="left"/>
      <w:pPr>
        <w:ind w:left="10035" w:hanging="360"/>
      </w:pPr>
    </w:lvl>
    <w:lvl w:ilvl="7" w:tplc="04100019" w:tentative="1">
      <w:start w:val="1"/>
      <w:numFmt w:val="lowerLetter"/>
      <w:lvlText w:val="%8."/>
      <w:lvlJc w:val="left"/>
      <w:pPr>
        <w:ind w:left="10755" w:hanging="360"/>
      </w:pPr>
    </w:lvl>
    <w:lvl w:ilvl="8" w:tplc="0410001B" w:tentative="1">
      <w:start w:val="1"/>
      <w:numFmt w:val="lowerRoman"/>
      <w:lvlText w:val="%9."/>
      <w:lvlJc w:val="right"/>
      <w:pPr>
        <w:ind w:left="11475" w:hanging="180"/>
      </w:pPr>
    </w:lvl>
  </w:abstractNum>
  <w:abstractNum w:abstractNumId="26"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27" w15:restartNumberingAfterBreak="0">
    <w:nsid w:val="7D3E7A56"/>
    <w:multiLevelType w:val="hybridMultilevel"/>
    <w:tmpl w:val="43C674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86057396">
    <w:abstractNumId w:val="21"/>
  </w:num>
  <w:num w:numId="2" w16cid:durableId="752971312">
    <w:abstractNumId w:val="4"/>
  </w:num>
  <w:num w:numId="3" w16cid:durableId="1386443629">
    <w:abstractNumId w:val="23"/>
  </w:num>
  <w:num w:numId="4" w16cid:durableId="601648345">
    <w:abstractNumId w:val="12"/>
  </w:num>
  <w:num w:numId="5" w16cid:durableId="2075737824">
    <w:abstractNumId w:val="19"/>
  </w:num>
  <w:num w:numId="6" w16cid:durableId="104814334">
    <w:abstractNumId w:val="0"/>
  </w:num>
  <w:num w:numId="7" w16cid:durableId="192889369">
    <w:abstractNumId w:val="11"/>
  </w:num>
  <w:num w:numId="8" w16cid:durableId="1560285688">
    <w:abstractNumId w:val="9"/>
  </w:num>
  <w:num w:numId="9" w16cid:durableId="2021810747">
    <w:abstractNumId w:val="26"/>
  </w:num>
  <w:num w:numId="10" w16cid:durableId="1746998584">
    <w:abstractNumId w:val="7"/>
  </w:num>
  <w:num w:numId="11" w16cid:durableId="1768034585">
    <w:abstractNumId w:val="20"/>
  </w:num>
  <w:num w:numId="12" w16cid:durableId="518470738">
    <w:abstractNumId w:val="16"/>
  </w:num>
  <w:num w:numId="13" w16cid:durableId="1079671231">
    <w:abstractNumId w:val="18"/>
  </w:num>
  <w:num w:numId="14" w16cid:durableId="1163735709">
    <w:abstractNumId w:val="15"/>
  </w:num>
  <w:num w:numId="15" w16cid:durableId="760763016">
    <w:abstractNumId w:val="10"/>
  </w:num>
  <w:num w:numId="16" w16cid:durableId="1144204628">
    <w:abstractNumId w:val="24"/>
  </w:num>
  <w:num w:numId="17" w16cid:durableId="1179613802">
    <w:abstractNumId w:val="22"/>
  </w:num>
  <w:num w:numId="18" w16cid:durableId="1321040576">
    <w:abstractNumId w:val="14"/>
  </w:num>
  <w:num w:numId="19" w16cid:durableId="1652827417">
    <w:abstractNumId w:val="25"/>
  </w:num>
  <w:num w:numId="20" w16cid:durableId="142551414">
    <w:abstractNumId w:val="13"/>
  </w:num>
  <w:num w:numId="21" w16cid:durableId="2020808627">
    <w:abstractNumId w:val="8"/>
  </w:num>
  <w:num w:numId="22" w16cid:durableId="102458144">
    <w:abstractNumId w:val="1"/>
  </w:num>
  <w:num w:numId="23" w16cid:durableId="663364237">
    <w:abstractNumId w:val="27"/>
  </w:num>
  <w:num w:numId="24" w16cid:durableId="1309945034">
    <w:abstractNumId w:val="3"/>
  </w:num>
  <w:num w:numId="25" w16cid:durableId="94057417">
    <w:abstractNumId w:val="2"/>
  </w:num>
  <w:num w:numId="26" w16cid:durableId="1863321015">
    <w:abstractNumId w:val="17"/>
  </w:num>
  <w:num w:numId="27" w16cid:durableId="1968048458">
    <w:abstractNumId w:val="5"/>
  </w:num>
  <w:num w:numId="28" w16cid:durableId="20650634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5BF"/>
    <w:rsid w:val="00004953"/>
    <w:rsid w:val="0001658F"/>
    <w:rsid w:val="00034498"/>
    <w:rsid w:val="000351F1"/>
    <w:rsid w:val="00045F77"/>
    <w:rsid w:val="00077FB7"/>
    <w:rsid w:val="00096794"/>
    <w:rsid w:val="000F1CCC"/>
    <w:rsid w:val="00110F33"/>
    <w:rsid w:val="001136D0"/>
    <w:rsid w:val="0011645E"/>
    <w:rsid w:val="00133F0C"/>
    <w:rsid w:val="00146CD2"/>
    <w:rsid w:val="001571C7"/>
    <w:rsid w:val="00157D10"/>
    <w:rsid w:val="00164DFC"/>
    <w:rsid w:val="00172060"/>
    <w:rsid w:val="00175122"/>
    <w:rsid w:val="00185C81"/>
    <w:rsid w:val="001B16E8"/>
    <w:rsid w:val="001D28FB"/>
    <w:rsid w:val="001F2ED5"/>
    <w:rsid w:val="002059EB"/>
    <w:rsid w:val="00206B43"/>
    <w:rsid w:val="00215AC1"/>
    <w:rsid w:val="00216A8F"/>
    <w:rsid w:val="00246B31"/>
    <w:rsid w:val="002568C6"/>
    <w:rsid w:val="00264039"/>
    <w:rsid w:val="00272A6B"/>
    <w:rsid w:val="002B65FA"/>
    <w:rsid w:val="002D5C0D"/>
    <w:rsid w:val="002E60D3"/>
    <w:rsid w:val="002F586C"/>
    <w:rsid w:val="00322D75"/>
    <w:rsid w:val="00341FC0"/>
    <w:rsid w:val="00346907"/>
    <w:rsid w:val="003632C6"/>
    <w:rsid w:val="003A1A19"/>
    <w:rsid w:val="003E184C"/>
    <w:rsid w:val="003E68DC"/>
    <w:rsid w:val="00411826"/>
    <w:rsid w:val="004329E9"/>
    <w:rsid w:val="004362C4"/>
    <w:rsid w:val="00444AE4"/>
    <w:rsid w:val="00450CA1"/>
    <w:rsid w:val="00453CFC"/>
    <w:rsid w:val="00476996"/>
    <w:rsid w:val="004B2640"/>
    <w:rsid w:val="004C3EAF"/>
    <w:rsid w:val="004C48D0"/>
    <w:rsid w:val="004E1B01"/>
    <w:rsid w:val="004E3C2B"/>
    <w:rsid w:val="004F1197"/>
    <w:rsid w:val="004F7E08"/>
    <w:rsid w:val="00523074"/>
    <w:rsid w:val="0053275B"/>
    <w:rsid w:val="0053676D"/>
    <w:rsid w:val="005439B5"/>
    <w:rsid w:val="00544020"/>
    <w:rsid w:val="0057164A"/>
    <w:rsid w:val="005815C8"/>
    <w:rsid w:val="0058718A"/>
    <w:rsid w:val="005B0203"/>
    <w:rsid w:val="005B3E3E"/>
    <w:rsid w:val="005E6F4F"/>
    <w:rsid w:val="00607F76"/>
    <w:rsid w:val="00680A14"/>
    <w:rsid w:val="00690BE2"/>
    <w:rsid w:val="00691070"/>
    <w:rsid w:val="006A4A8E"/>
    <w:rsid w:val="006C3BA6"/>
    <w:rsid w:val="006E5F96"/>
    <w:rsid w:val="006F124B"/>
    <w:rsid w:val="00710E8D"/>
    <w:rsid w:val="0073350F"/>
    <w:rsid w:val="00736184"/>
    <w:rsid w:val="00785763"/>
    <w:rsid w:val="00790A89"/>
    <w:rsid w:val="00791D00"/>
    <w:rsid w:val="007B07ED"/>
    <w:rsid w:val="007B46CF"/>
    <w:rsid w:val="007B6F01"/>
    <w:rsid w:val="007C14F1"/>
    <w:rsid w:val="007E1FD7"/>
    <w:rsid w:val="007E66C2"/>
    <w:rsid w:val="007F05CC"/>
    <w:rsid w:val="007F6CB9"/>
    <w:rsid w:val="00826080"/>
    <w:rsid w:val="0084716E"/>
    <w:rsid w:val="008621EC"/>
    <w:rsid w:val="00866CC7"/>
    <w:rsid w:val="00891139"/>
    <w:rsid w:val="008A3C61"/>
    <w:rsid w:val="009200D4"/>
    <w:rsid w:val="00924E7D"/>
    <w:rsid w:val="00947E4A"/>
    <w:rsid w:val="00981244"/>
    <w:rsid w:val="00984D4F"/>
    <w:rsid w:val="00991FA5"/>
    <w:rsid w:val="009A2403"/>
    <w:rsid w:val="009B2CF5"/>
    <w:rsid w:val="009B4BB6"/>
    <w:rsid w:val="009C428F"/>
    <w:rsid w:val="009E7FF2"/>
    <w:rsid w:val="009F382C"/>
    <w:rsid w:val="009F481E"/>
    <w:rsid w:val="00A022FC"/>
    <w:rsid w:val="00A13A38"/>
    <w:rsid w:val="00A165A9"/>
    <w:rsid w:val="00A377BF"/>
    <w:rsid w:val="00A84498"/>
    <w:rsid w:val="00A9528E"/>
    <w:rsid w:val="00AA0D89"/>
    <w:rsid w:val="00AA6505"/>
    <w:rsid w:val="00AB2822"/>
    <w:rsid w:val="00AD1915"/>
    <w:rsid w:val="00AD3D5C"/>
    <w:rsid w:val="00AD66F8"/>
    <w:rsid w:val="00AF11A6"/>
    <w:rsid w:val="00B1740F"/>
    <w:rsid w:val="00B2678D"/>
    <w:rsid w:val="00B33050"/>
    <w:rsid w:val="00B45B70"/>
    <w:rsid w:val="00B460B5"/>
    <w:rsid w:val="00B52A60"/>
    <w:rsid w:val="00B574FD"/>
    <w:rsid w:val="00B628BB"/>
    <w:rsid w:val="00B81205"/>
    <w:rsid w:val="00BB13F4"/>
    <w:rsid w:val="00BB4337"/>
    <w:rsid w:val="00BD4559"/>
    <w:rsid w:val="00BE021A"/>
    <w:rsid w:val="00C13FC0"/>
    <w:rsid w:val="00C47269"/>
    <w:rsid w:val="00C47BB9"/>
    <w:rsid w:val="00C672A3"/>
    <w:rsid w:val="00C933A9"/>
    <w:rsid w:val="00CB723C"/>
    <w:rsid w:val="00CC5407"/>
    <w:rsid w:val="00CE5135"/>
    <w:rsid w:val="00D03E8E"/>
    <w:rsid w:val="00D10D46"/>
    <w:rsid w:val="00D15B9E"/>
    <w:rsid w:val="00D21FA5"/>
    <w:rsid w:val="00D80D55"/>
    <w:rsid w:val="00D82128"/>
    <w:rsid w:val="00D8554A"/>
    <w:rsid w:val="00D94608"/>
    <w:rsid w:val="00DA4887"/>
    <w:rsid w:val="00DB2F72"/>
    <w:rsid w:val="00DC4EA4"/>
    <w:rsid w:val="00DC50A7"/>
    <w:rsid w:val="00DD4BAD"/>
    <w:rsid w:val="00DE3E75"/>
    <w:rsid w:val="00E06B7A"/>
    <w:rsid w:val="00E073A8"/>
    <w:rsid w:val="00E17F81"/>
    <w:rsid w:val="00E30E35"/>
    <w:rsid w:val="00E53DE6"/>
    <w:rsid w:val="00E939F5"/>
    <w:rsid w:val="00E9500B"/>
    <w:rsid w:val="00EA0E08"/>
    <w:rsid w:val="00EB48A8"/>
    <w:rsid w:val="00EB741F"/>
    <w:rsid w:val="00EF72C2"/>
    <w:rsid w:val="00F133CB"/>
    <w:rsid w:val="00F165BF"/>
    <w:rsid w:val="00F27DD6"/>
    <w:rsid w:val="00F32C83"/>
    <w:rsid w:val="00F34EA8"/>
    <w:rsid w:val="00F42459"/>
    <w:rsid w:val="00F45562"/>
    <w:rsid w:val="00F51193"/>
    <w:rsid w:val="00F62F88"/>
    <w:rsid w:val="00F72F96"/>
    <w:rsid w:val="00F8690C"/>
    <w:rsid w:val="00F96F43"/>
    <w:rsid w:val="00FB42B1"/>
    <w:rsid w:val="00FD6254"/>
    <w:rsid w:val="00FF253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FD3C6"/>
  <w15:docId w15:val="{C7D59808-C600-43C4-A112-22AC4993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before="120" w:line="360"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65BF"/>
    <w:pPr>
      <w:spacing w:before="0" w:line="240" w:lineRule="auto"/>
      <w:ind w:left="0" w:firstLine="0"/>
      <w:jc w:val="left"/>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523074"/>
    <w:pPr>
      <w:ind w:left="720"/>
      <w:contextualSpacing/>
    </w:pPr>
  </w:style>
  <w:style w:type="paragraph" w:styleId="Corpodeltesto2">
    <w:name w:val="Body Text 2"/>
    <w:basedOn w:val="Normale"/>
    <w:link w:val="Corpodeltesto2Carattere"/>
    <w:uiPriority w:val="99"/>
    <w:rsid w:val="00F34EA8"/>
    <w:pPr>
      <w:jc w:val="both"/>
    </w:pPr>
  </w:style>
  <w:style w:type="character" w:customStyle="1" w:styleId="Corpodeltesto2Carattere">
    <w:name w:val="Corpo del testo 2 Carattere"/>
    <w:basedOn w:val="Carpredefinitoparagrafo"/>
    <w:link w:val="Corpodeltesto2"/>
    <w:uiPriority w:val="99"/>
    <w:rsid w:val="00F34EA8"/>
    <w:rPr>
      <w:rFonts w:ascii="Times New Roman" w:eastAsia="Times New Roman" w:hAnsi="Times New Roman" w:cs="Times New Roman"/>
      <w:sz w:val="24"/>
      <w:szCs w:val="24"/>
      <w:lang w:eastAsia="it-IT"/>
    </w:rPr>
  </w:style>
  <w:style w:type="paragraph" w:customStyle="1" w:styleId="sche3">
    <w:name w:val="sche_3"/>
    <w:rsid w:val="00690BE2"/>
    <w:pPr>
      <w:widowControl w:val="0"/>
      <w:overflowPunct w:val="0"/>
      <w:autoSpaceDE w:val="0"/>
      <w:autoSpaceDN w:val="0"/>
      <w:adjustRightInd w:val="0"/>
      <w:spacing w:before="0" w:line="240" w:lineRule="auto"/>
      <w:ind w:left="0" w:firstLine="0"/>
      <w:textAlignment w:val="baseline"/>
    </w:pPr>
    <w:rPr>
      <w:rFonts w:ascii="Times New Roman" w:eastAsia="Times New Roman" w:hAnsi="Times New Roman" w:cs="Times New Roman"/>
      <w:sz w:val="20"/>
      <w:szCs w:val="20"/>
      <w:lang w:val="en-US" w:eastAsia="it-IT"/>
    </w:rPr>
  </w:style>
  <w:style w:type="paragraph" w:customStyle="1" w:styleId="a">
    <w:basedOn w:val="Normale"/>
    <w:next w:val="Corpotesto"/>
    <w:rsid w:val="00346907"/>
    <w:pPr>
      <w:autoSpaceDE w:val="0"/>
      <w:autoSpaceDN w:val="0"/>
      <w:adjustRightInd w:val="0"/>
      <w:jc w:val="both"/>
    </w:pPr>
    <w:rPr>
      <w:rFonts w:ascii="Arial" w:hAnsi="Arial" w:cs="Arial"/>
      <w:lang w:eastAsia="en-US"/>
    </w:rPr>
  </w:style>
  <w:style w:type="paragraph" w:styleId="Rientrocorpodeltesto">
    <w:name w:val="Body Text Indent"/>
    <w:basedOn w:val="Normale"/>
    <w:link w:val="RientrocorpodeltestoCarattere"/>
    <w:rsid w:val="00346907"/>
    <w:pPr>
      <w:spacing w:after="120"/>
      <w:ind w:left="283"/>
    </w:pPr>
    <w:rPr>
      <w:lang w:val="en-US" w:eastAsia="en-US"/>
    </w:rPr>
  </w:style>
  <w:style w:type="character" w:customStyle="1" w:styleId="RientrocorpodeltestoCarattere">
    <w:name w:val="Rientro corpo del testo Carattere"/>
    <w:basedOn w:val="Carpredefinitoparagrafo"/>
    <w:link w:val="Rientrocorpodeltesto"/>
    <w:rsid w:val="00346907"/>
    <w:rPr>
      <w:rFonts w:ascii="Times New Roman" w:eastAsia="Times New Roman" w:hAnsi="Times New Roman" w:cs="Times New Roman"/>
      <w:sz w:val="24"/>
      <w:szCs w:val="24"/>
      <w:lang w:val="en-US"/>
    </w:rPr>
  </w:style>
  <w:style w:type="paragraph" w:styleId="Corpotesto">
    <w:name w:val="Body Text"/>
    <w:basedOn w:val="Normale"/>
    <w:link w:val="CorpotestoCarattere"/>
    <w:uiPriority w:val="99"/>
    <w:semiHidden/>
    <w:unhideWhenUsed/>
    <w:rsid w:val="00346907"/>
    <w:pPr>
      <w:spacing w:after="120"/>
    </w:pPr>
  </w:style>
  <w:style w:type="character" w:customStyle="1" w:styleId="CorpotestoCarattere">
    <w:name w:val="Corpo testo Carattere"/>
    <w:basedOn w:val="Carpredefinitoparagrafo"/>
    <w:link w:val="Corpotesto"/>
    <w:uiPriority w:val="99"/>
    <w:semiHidden/>
    <w:rsid w:val="00346907"/>
    <w:rPr>
      <w:rFonts w:ascii="Times New Roman" w:eastAsia="Times New Roman" w:hAnsi="Times New Roman" w:cs="Times New Roman"/>
      <w:sz w:val="24"/>
      <w:szCs w:val="24"/>
      <w:lang w:eastAsia="it-IT"/>
    </w:rPr>
  </w:style>
  <w:style w:type="table" w:styleId="Grigliatabella">
    <w:name w:val="Table Grid"/>
    <w:basedOn w:val="Tabellanormale"/>
    <w:rsid w:val="00C4726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A0D8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0D89"/>
    <w:rPr>
      <w:rFonts w:ascii="Segoe UI" w:eastAsia="Times New Roman" w:hAnsi="Segoe UI" w:cs="Segoe UI"/>
      <w:sz w:val="18"/>
      <w:szCs w:val="18"/>
      <w:lang w:eastAsia="it-IT"/>
    </w:rPr>
  </w:style>
  <w:style w:type="character" w:customStyle="1" w:styleId="BLOCKBOLD">
    <w:name w:val="BLOCK BOLD"/>
    <w:rsid w:val="00B45B70"/>
    <w:rPr>
      <w:rFonts w:ascii="Trebuchet MS" w:hAnsi="Trebuchet MS"/>
      <w:b/>
      <w:caps/>
      <w:color w:val="auto"/>
      <w:sz w:val="20"/>
      <w:szCs w:val="20"/>
    </w:rPr>
  </w:style>
  <w:style w:type="table" w:customStyle="1" w:styleId="Tabellagriglia1chiara-colore11">
    <w:name w:val="Tabella griglia 1 chiara - colore 11"/>
    <w:basedOn w:val="Tabellanormale"/>
    <w:uiPriority w:val="46"/>
    <w:rsid w:val="00B45B70"/>
    <w:pPr>
      <w:spacing w:before="0" w:after="120" w:line="264" w:lineRule="auto"/>
      <w:ind w:left="0" w:firstLine="0"/>
      <w:jc w:val="left"/>
    </w:pPr>
    <w:rPr>
      <w:rFonts w:eastAsiaTheme="minorEastAsia"/>
      <w:sz w:val="20"/>
      <w:szCs w:val="20"/>
      <w:lang w:eastAsia="it-IT"/>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3480">
      <w:bodyDiv w:val="1"/>
      <w:marLeft w:val="0"/>
      <w:marRight w:val="0"/>
      <w:marTop w:val="0"/>
      <w:marBottom w:val="0"/>
      <w:divBdr>
        <w:top w:val="none" w:sz="0" w:space="0" w:color="auto"/>
        <w:left w:val="none" w:sz="0" w:space="0" w:color="auto"/>
        <w:bottom w:val="none" w:sz="0" w:space="0" w:color="auto"/>
        <w:right w:val="none" w:sz="0" w:space="0" w:color="auto"/>
      </w:divBdr>
    </w:div>
    <w:div w:id="626935449">
      <w:bodyDiv w:val="1"/>
      <w:marLeft w:val="0"/>
      <w:marRight w:val="0"/>
      <w:marTop w:val="0"/>
      <w:marBottom w:val="0"/>
      <w:divBdr>
        <w:top w:val="none" w:sz="0" w:space="0" w:color="auto"/>
        <w:left w:val="none" w:sz="0" w:space="0" w:color="auto"/>
        <w:bottom w:val="none" w:sz="0" w:space="0" w:color="auto"/>
        <w:right w:val="none" w:sz="0" w:space="0" w:color="auto"/>
      </w:divBdr>
    </w:div>
    <w:div w:id="1537506441">
      <w:bodyDiv w:val="1"/>
      <w:marLeft w:val="0"/>
      <w:marRight w:val="0"/>
      <w:marTop w:val="0"/>
      <w:marBottom w:val="0"/>
      <w:divBdr>
        <w:top w:val="none" w:sz="0" w:space="0" w:color="auto"/>
        <w:left w:val="none" w:sz="0" w:space="0" w:color="auto"/>
        <w:bottom w:val="none" w:sz="0" w:space="0" w:color="auto"/>
        <w:right w:val="none" w:sz="0" w:space="0" w:color="auto"/>
      </w:divBdr>
    </w:div>
    <w:div w:id="1785150002">
      <w:bodyDiv w:val="1"/>
      <w:marLeft w:val="0"/>
      <w:marRight w:val="0"/>
      <w:marTop w:val="0"/>
      <w:marBottom w:val="0"/>
      <w:divBdr>
        <w:top w:val="none" w:sz="0" w:space="0" w:color="auto"/>
        <w:left w:val="none" w:sz="0" w:space="0" w:color="auto"/>
        <w:bottom w:val="none" w:sz="0" w:space="0" w:color="auto"/>
        <w:right w:val="none" w:sz="0" w:space="0" w:color="auto"/>
      </w:divBdr>
    </w:div>
    <w:div w:id="189939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AFC77-C97D-447F-B75F-374A59634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7298</TotalTime>
  <Pages>4</Pages>
  <Words>879</Words>
  <Characters>5014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Soluzione srl</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TITONE Laura</dc:creator>
  <dc:description>Prodotto protetto dalla disciplina sui diritti d'autore; non divulgabile senza espressa autorizzazione di Soluzione srl</dc:description>
  <cp:lastModifiedBy>GALLI Maura</cp:lastModifiedBy>
  <cp:revision>37</cp:revision>
  <cp:lastPrinted>2023-03-24T13:59:00Z</cp:lastPrinted>
  <dcterms:created xsi:type="dcterms:W3CDTF">2020-02-13T15:24:00Z</dcterms:created>
  <dcterms:modified xsi:type="dcterms:W3CDTF">2025-07-18T08:43:00Z</dcterms:modified>
</cp:coreProperties>
</file>